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B40" w:rsidRPr="00261E06" w:rsidRDefault="001F0B40" w:rsidP="001F0B40">
      <w:pPr>
        <w:pStyle w:val="En-tte"/>
        <w:tabs>
          <w:tab w:val="clear" w:pos="4536"/>
          <w:tab w:val="clear" w:pos="9072"/>
          <w:tab w:val="right" w:pos="10065"/>
        </w:tabs>
        <w:ind w:left="2268"/>
        <w:rPr>
          <w:rFonts w:ascii="Arial" w:hAnsi="Arial" w:cs="Arial"/>
          <w:color w:val="1F497D"/>
          <w:sz w:val="28"/>
          <w:szCs w:val="28"/>
        </w:rPr>
      </w:pPr>
      <w:r w:rsidRPr="00261E06">
        <w:rPr>
          <w:rFonts w:ascii="Arial" w:hAnsi="Arial" w:cs="Arial"/>
          <w:color w:val="1F497D"/>
          <w:sz w:val="28"/>
          <w:szCs w:val="28"/>
        </w:rPr>
        <w:t xml:space="preserve">En </w:t>
      </w:r>
      <w:proofErr w:type="spellStart"/>
      <w:r w:rsidRPr="00261E06">
        <w:rPr>
          <w:rFonts w:ascii="Arial" w:hAnsi="Arial" w:cs="Arial"/>
          <w:color w:val="1F497D"/>
          <w:sz w:val="28"/>
          <w:szCs w:val="28"/>
        </w:rPr>
        <w:t>Budron</w:t>
      </w:r>
      <w:proofErr w:type="spellEnd"/>
      <w:r w:rsidRPr="00261E06">
        <w:rPr>
          <w:rFonts w:ascii="Arial" w:hAnsi="Arial" w:cs="Arial"/>
          <w:color w:val="1F497D"/>
          <w:sz w:val="28"/>
          <w:szCs w:val="28"/>
        </w:rPr>
        <w:t xml:space="preserve"> C7 bis - 1052 Le Mont-sur-Lausanne</w:t>
      </w:r>
    </w:p>
    <w:p w:rsidR="001F0B40" w:rsidRPr="00476FB5" w:rsidRDefault="001F0B40" w:rsidP="001F0B40">
      <w:pPr>
        <w:pStyle w:val="Default"/>
        <w:jc w:val="center"/>
      </w:pPr>
      <w:r>
        <w:rPr>
          <w:color w:val="1F497D"/>
          <w:sz w:val="28"/>
          <w:szCs w:val="28"/>
        </w:rPr>
        <w:t xml:space="preserve">  </w:t>
      </w:r>
      <w:r w:rsidRPr="00261E06">
        <w:rPr>
          <w:color w:val="1F497D"/>
          <w:sz w:val="28"/>
          <w:szCs w:val="28"/>
        </w:rPr>
        <w:t>Tél. 021 651.71.00</w:t>
      </w:r>
    </w:p>
    <w:p w:rsidR="001F0B40" w:rsidRDefault="001F0B40" w:rsidP="006F23BB">
      <w:pPr>
        <w:spacing w:line="276" w:lineRule="auto"/>
        <w:jc w:val="both"/>
        <w:rPr>
          <w:rFonts w:ascii="Arial" w:hAnsi="Arial" w:cs="Arial"/>
          <w:b/>
          <w:color w:val="1F497D"/>
          <w:sz w:val="28"/>
          <w:szCs w:val="28"/>
        </w:rPr>
      </w:pPr>
      <w:r>
        <w:t xml:space="preserve">                                               </w:t>
      </w:r>
    </w:p>
    <w:p w:rsidR="00472041" w:rsidRPr="006F23BB" w:rsidRDefault="00D636FD" w:rsidP="006F23BB">
      <w:pPr>
        <w:spacing w:line="276" w:lineRule="auto"/>
        <w:jc w:val="both"/>
        <w:rPr>
          <w:rFonts w:ascii="Arial" w:hAnsi="Arial" w:cs="Arial"/>
          <w:color w:val="1F497D"/>
          <w:sz w:val="28"/>
          <w:szCs w:val="28"/>
        </w:rPr>
      </w:pPr>
      <w:r w:rsidRPr="006F23BB">
        <w:rPr>
          <w:rFonts w:ascii="Arial" w:hAnsi="Arial" w:cs="Arial"/>
          <w:b/>
          <w:color w:val="1F497D"/>
          <w:sz w:val="28"/>
          <w:szCs w:val="28"/>
        </w:rPr>
        <w:t>Transports publics</w:t>
      </w:r>
    </w:p>
    <w:p w:rsidR="0087761D" w:rsidRPr="00476FB5" w:rsidRDefault="0087761D" w:rsidP="00CE2FC4">
      <w:pPr>
        <w:jc w:val="both"/>
        <w:rPr>
          <w:rFonts w:ascii="Arial" w:hAnsi="Arial" w:cs="Arial"/>
          <w:color w:val="1F497D"/>
          <w:sz w:val="22"/>
          <w:szCs w:val="22"/>
        </w:rPr>
      </w:pPr>
      <w:r w:rsidRPr="00476FB5">
        <w:rPr>
          <w:rFonts w:ascii="Arial" w:hAnsi="Arial" w:cs="Arial"/>
          <w:color w:val="1F497D"/>
          <w:sz w:val="22"/>
          <w:szCs w:val="22"/>
        </w:rPr>
        <w:t xml:space="preserve">Prendre le </w:t>
      </w:r>
      <w:r w:rsidR="003A55A5" w:rsidRPr="00476FB5">
        <w:rPr>
          <w:rFonts w:ascii="Arial" w:hAnsi="Arial" w:cs="Arial"/>
          <w:color w:val="1F497D"/>
          <w:sz w:val="22"/>
          <w:szCs w:val="22"/>
        </w:rPr>
        <w:t xml:space="preserve">bus </w:t>
      </w:r>
      <w:r w:rsidR="00E959F3">
        <w:rPr>
          <w:rFonts w:ascii="Arial" w:hAnsi="Arial" w:cs="Arial"/>
          <w:color w:val="1F497D"/>
          <w:sz w:val="22"/>
          <w:szCs w:val="22"/>
        </w:rPr>
        <w:t xml:space="preserve">ligne </w:t>
      </w:r>
      <w:r w:rsidRPr="00476FB5">
        <w:rPr>
          <w:rFonts w:ascii="Arial" w:hAnsi="Arial" w:cs="Arial"/>
          <w:color w:val="1F497D"/>
          <w:sz w:val="22"/>
          <w:szCs w:val="22"/>
        </w:rPr>
        <w:t xml:space="preserve">60 </w:t>
      </w:r>
      <w:r w:rsidR="00E959F3">
        <w:rPr>
          <w:rFonts w:ascii="Arial" w:hAnsi="Arial" w:cs="Arial"/>
          <w:color w:val="1F497D"/>
          <w:sz w:val="22"/>
          <w:szCs w:val="22"/>
        </w:rPr>
        <w:t xml:space="preserve">ou ligne </w:t>
      </w:r>
      <w:r w:rsidR="00E057FC">
        <w:rPr>
          <w:rFonts w:ascii="Arial" w:hAnsi="Arial" w:cs="Arial"/>
          <w:color w:val="1F497D"/>
          <w:sz w:val="22"/>
          <w:szCs w:val="22"/>
        </w:rPr>
        <w:t>54</w:t>
      </w:r>
      <w:r w:rsidR="006F23BB">
        <w:rPr>
          <w:rFonts w:ascii="Arial" w:hAnsi="Arial" w:cs="Arial"/>
          <w:color w:val="1F497D"/>
          <w:sz w:val="22"/>
          <w:szCs w:val="22"/>
        </w:rPr>
        <w:t xml:space="preserve"> puis </w:t>
      </w:r>
      <w:r w:rsidR="00E057FC">
        <w:rPr>
          <w:rFonts w:ascii="Arial" w:hAnsi="Arial" w:cs="Arial"/>
          <w:color w:val="1F497D"/>
          <w:sz w:val="22"/>
          <w:szCs w:val="22"/>
        </w:rPr>
        <w:t>d</w:t>
      </w:r>
      <w:r w:rsidR="00E959F3">
        <w:rPr>
          <w:rFonts w:ascii="Arial" w:hAnsi="Arial" w:cs="Arial"/>
          <w:color w:val="1F497D"/>
          <w:sz w:val="22"/>
          <w:szCs w:val="22"/>
        </w:rPr>
        <w:t>escendre</w:t>
      </w:r>
      <w:r w:rsidR="00E959F3" w:rsidRPr="00476FB5">
        <w:rPr>
          <w:rFonts w:ascii="Arial" w:hAnsi="Arial" w:cs="Arial"/>
          <w:color w:val="1F497D"/>
          <w:sz w:val="22"/>
          <w:szCs w:val="22"/>
        </w:rPr>
        <w:t xml:space="preserve"> </w:t>
      </w:r>
      <w:r w:rsidR="00476FB5" w:rsidRPr="00476FB5">
        <w:rPr>
          <w:rFonts w:ascii="Arial" w:hAnsi="Arial" w:cs="Arial"/>
          <w:color w:val="1F497D"/>
          <w:sz w:val="22"/>
          <w:szCs w:val="22"/>
        </w:rPr>
        <w:t>à l’arrêt Fougères</w:t>
      </w:r>
      <w:r w:rsidR="00047436">
        <w:rPr>
          <w:rFonts w:ascii="Arial" w:hAnsi="Arial" w:cs="Arial"/>
          <w:color w:val="1F497D"/>
          <w:sz w:val="22"/>
          <w:szCs w:val="22"/>
        </w:rPr>
        <w:t>.</w:t>
      </w:r>
    </w:p>
    <w:p w:rsidR="00AE5EB0" w:rsidRPr="00476FB5" w:rsidRDefault="00AE5EB0" w:rsidP="00CE2FC4">
      <w:pPr>
        <w:jc w:val="both"/>
        <w:rPr>
          <w:rFonts w:ascii="Arial" w:hAnsi="Arial" w:cs="Arial"/>
          <w:color w:val="1F497D"/>
          <w:sz w:val="22"/>
          <w:szCs w:val="22"/>
        </w:rPr>
      </w:pPr>
    </w:p>
    <w:p w:rsidR="00E55E42" w:rsidRPr="006F23BB" w:rsidRDefault="00E55E42" w:rsidP="006F23BB">
      <w:pPr>
        <w:spacing w:line="276" w:lineRule="auto"/>
        <w:jc w:val="both"/>
        <w:rPr>
          <w:rFonts w:ascii="Arial" w:hAnsi="Arial" w:cs="Arial"/>
          <w:b/>
          <w:color w:val="1F497D"/>
          <w:sz w:val="28"/>
          <w:szCs w:val="28"/>
        </w:rPr>
      </w:pPr>
      <w:r w:rsidRPr="006F23BB">
        <w:rPr>
          <w:rFonts w:ascii="Arial" w:hAnsi="Arial" w:cs="Arial"/>
          <w:b/>
          <w:color w:val="1F497D"/>
          <w:sz w:val="28"/>
          <w:szCs w:val="28"/>
        </w:rPr>
        <w:t xml:space="preserve">Parking </w:t>
      </w:r>
    </w:p>
    <w:p w:rsidR="00FC6F85" w:rsidRDefault="00AE5EB0" w:rsidP="00E750F8">
      <w:pPr>
        <w:jc w:val="both"/>
        <w:rPr>
          <w:rFonts w:ascii="Arial" w:hAnsi="Arial" w:cs="Arial"/>
          <w:color w:val="1F497D"/>
          <w:sz w:val="22"/>
          <w:szCs w:val="22"/>
        </w:rPr>
      </w:pPr>
      <w:r w:rsidRPr="00476FB5">
        <w:rPr>
          <w:rFonts w:ascii="Arial" w:hAnsi="Arial" w:cs="Arial"/>
          <w:color w:val="1F497D"/>
          <w:sz w:val="22"/>
          <w:szCs w:val="22"/>
        </w:rPr>
        <w:t>Des</w:t>
      </w:r>
      <w:r w:rsidR="00E750F8" w:rsidRPr="00476FB5">
        <w:rPr>
          <w:rFonts w:ascii="Arial" w:hAnsi="Arial" w:cs="Arial"/>
          <w:color w:val="1F497D"/>
          <w:sz w:val="22"/>
          <w:szCs w:val="22"/>
        </w:rPr>
        <w:t xml:space="preserve"> places de parc </w:t>
      </w:r>
      <w:r w:rsidRPr="00476FB5">
        <w:rPr>
          <w:rFonts w:ascii="Arial" w:hAnsi="Arial" w:cs="Arial"/>
          <w:color w:val="1F497D"/>
          <w:sz w:val="22"/>
          <w:szCs w:val="22"/>
        </w:rPr>
        <w:t xml:space="preserve">visiteurs </w:t>
      </w:r>
      <w:r w:rsidR="00E750F8" w:rsidRPr="00476FB5">
        <w:rPr>
          <w:rFonts w:ascii="Arial" w:hAnsi="Arial" w:cs="Arial"/>
          <w:color w:val="1F497D"/>
          <w:sz w:val="22"/>
          <w:szCs w:val="22"/>
        </w:rPr>
        <w:t xml:space="preserve">sont à votre disposition </w:t>
      </w:r>
      <w:r w:rsidR="00FC6F85" w:rsidRPr="00476FB5">
        <w:rPr>
          <w:rFonts w:ascii="Arial" w:hAnsi="Arial" w:cs="Arial"/>
          <w:color w:val="1F497D"/>
          <w:sz w:val="22"/>
          <w:szCs w:val="22"/>
        </w:rPr>
        <w:t>dans et hors</w:t>
      </w:r>
      <w:r w:rsidR="00E750F8" w:rsidRPr="00476FB5">
        <w:rPr>
          <w:rFonts w:ascii="Arial" w:hAnsi="Arial" w:cs="Arial"/>
          <w:color w:val="1F497D"/>
          <w:sz w:val="22"/>
          <w:szCs w:val="22"/>
        </w:rPr>
        <w:t xml:space="preserve"> du bâtiment</w:t>
      </w:r>
      <w:r w:rsidRPr="00476FB5">
        <w:rPr>
          <w:rFonts w:ascii="Arial" w:hAnsi="Arial" w:cs="Arial"/>
          <w:color w:val="1F497D"/>
          <w:sz w:val="22"/>
          <w:szCs w:val="22"/>
        </w:rPr>
        <w:t xml:space="preserve"> </w:t>
      </w:r>
      <w:r w:rsidR="00E750F8" w:rsidRPr="00476FB5">
        <w:rPr>
          <w:rFonts w:ascii="Arial" w:hAnsi="Arial" w:cs="Arial"/>
          <w:color w:val="1F497D"/>
          <w:sz w:val="22"/>
          <w:szCs w:val="22"/>
        </w:rPr>
        <w:t>:</w:t>
      </w:r>
    </w:p>
    <w:p w:rsidR="00E959F3" w:rsidRDefault="003C7EFF" w:rsidP="00CF3FFB">
      <w:pPr>
        <w:pStyle w:val="Paragraphedeliste"/>
        <w:numPr>
          <w:ilvl w:val="0"/>
          <w:numId w:val="2"/>
        </w:numPr>
        <w:shd w:val="clear" w:color="auto" w:fill="92D050"/>
        <w:spacing w:after="0" w:afterAutospacing="0" w:line="276" w:lineRule="auto"/>
        <w:jc w:val="both"/>
        <w:rPr>
          <w:rFonts w:ascii="Arial" w:hAnsi="Arial" w:cs="Arial"/>
          <w:color w:val="1F497D"/>
          <w:sz w:val="22"/>
          <w:szCs w:val="22"/>
        </w:rPr>
      </w:pPr>
      <w:proofErr w:type="spellStart"/>
      <w:r w:rsidRPr="003C7EFF">
        <w:rPr>
          <w:rFonts w:ascii="Arial" w:hAnsi="Arial" w:cs="Arial"/>
          <w:b/>
          <w:color w:val="1F497D"/>
          <w:sz w:val="22"/>
          <w:szCs w:val="22"/>
        </w:rPr>
        <w:t>Budron</w:t>
      </w:r>
      <w:proofErr w:type="spellEnd"/>
      <w:r w:rsidRPr="003C7EFF">
        <w:rPr>
          <w:rFonts w:ascii="Arial" w:hAnsi="Arial" w:cs="Arial"/>
          <w:b/>
          <w:color w:val="1F497D"/>
          <w:sz w:val="22"/>
          <w:szCs w:val="22"/>
        </w:rPr>
        <w:t xml:space="preserve"> C5</w:t>
      </w:r>
      <w:r>
        <w:rPr>
          <w:rFonts w:ascii="Arial" w:hAnsi="Arial" w:cs="Arial"/>
          <w:color w:val="1F497D"/>
          <w:sz w:val="22"/>
          <w:szCs w:val="22"/>
        </w:rPr>
        <w:t xml:space="preserve"> - </w:t>
      </w:r>
      <w:r w:rsidR="00E959F3" w:rsidRPr="00CF3FFB">
        <w:rPr>
          <w:rFonts w:ascii="Arial" w:hAnsi="Arial" w:cs="Arial"/>
          <w:b/>
          <w:color w:val="1F497D"/>
          <w:sz w:val="22"/>
          <w:szCs w:val="22"/>
        </w:rPr>
        <w:t xml:space="preserve">7 places </w:t>
      </w:r>
      <w:r w:rsidR="00CF3FFB">
        <w:rPr>
          <w:rFonts w:ascii="Arial" w:hAnsi="Arial" w:cs="Arial"/>
          <w:color w:val="1F497D"/>
          <w:sz w:val="22"/>
          <w:szCs w:val="22"/>
        </w:rPr>
        <w:t>(Nos 32</w:t>
      </w:r>
      <w:r w:rsidR="00E959F3" w:rsidRPr="00CF3FFB">
        <w:rPr>
          <w:rFonts w:ascii="Arial" w:hAnsi="Arial" w:cs="Arial"/>
          <w:color w:val="1F497D"/>
          <w:sz w:val="22"/>
          <w:szCs w:val="22"/>
        </w:rPr>
        <w:t xml:space="preserve"> </w:t>
      </w:r>
      <w:r w:rsidR="00CF3FFB">
        <w:rPr>
          <w:rFonts w:ascii="Arial" w:hAnsi="Arial" w:cs="Arial"/>
          <w:color w:val="1F497D"/>
          <w:sz w:val="22"/>
          <w:szCs w:val="22"/>
        </w:rPr>
        <w:t>à</w:t>
      </w:r>
      <w:r w:rsidR="00E959F3" w:rsidRPr="00CF3FFB">
        <w:rPr>
          <w:rFonts w:ascii="Arial" w:hAnsi="Arial" w:cs="Arial"/>
          <w:color w:val="1F497D"/>
          <w:sz w:val="22"/>
          <w:szCs w:val="22"/>
        </w:rPr>
        <w:t xml:space="preserve"> 38) </w:t>
      </w:r>
    </w:p>
    <w:p w:rsidR="0024162B" w:rsidRPr="0024162B" w:rsidRDefault="003C7EFF" w:rsidP="00CF3FFB">
      <w:pPr>
        <w:pStyle w:val="Paragraphedeliste"/>
        <w:numPr>
          <w:ilvl w:val="0"/>
          <w:numId w:val="2"/>
        </w:numPr>
        <w:shd w:val="clear" w:color="auto" w:fill="92D050"/>
        <w:spacing w:after="0" w:afterAutospacing="0" w:line="276" w:lineRule="auto"/>
        <w:jc w:val="both"/>
        <w:rPr>
          <w:rFonts w:ascii="Arial" w:hAnsi="Arial" w:cs="Arial"/>
          <w:color w:val="1F497D"/>
          <w:sz w:val="22"/>
          <w:szCs w:val="22"/>
        </w:rPr>
      </w:pPr>
      <w:proofErr w:type="spellStart"/>
      <w:r w:rsidRPr="003C7EFF">
        <w:rPr>
          <w:rFonts w:ascii="Arial" w:hAnsi="Arial" w:cs="Arial"/>
          <w:b/>
          <w:color w:val="1F497D"/>
          <w:sz w:val="22"/>
          <w:szCs w:val="22"/>
        </w:rPr>
        <w:t>Budron</w:t>
      </w:r>
      <w:proofErr w:type="spellEnd"/>
      <w:r w:rsidRPr="003C7EFF">
        <w:rPr>
          <w:rFonts w:ascii="Arial" w:hAnsi="Arial" w:cs="Arial"/>
          <w:b/>
          <w:color w:val="1F497D"/>
          <w:sz w:val="22"/>
          <w:szCs w:val="22"/>
        </w:rPr>
        <w:t xml:space="preserve"> C7</w:t>
      </w:r>
      <w:r>
        <w:rPr>
          <w:rFonts w:ascii="Arial" w:hAnsi="Arial" w:cs="Arial"/>
          <w:color w:val="1F497D"/>
          <w:sz w:val="22"/>
          <w:szCs w:val="22"/>
        </w:rPr>
        <w:t xml:space="preserve"> - </w:t>
      </w:r>
      <w:r w:rsidR="0024162B">
        <w:rPr>
          <w:rFonts w:ascii="Arial" w:hAnsi="Arial" w:cs="Arial"/>
          <w:b/>
          <w:color w:val="1F497D"/>
          <w:sz w:val="22"/>
          <w:szCs w:val="22"/>
        </w:rPr>
        <w:t xml:space="preserve">3 places </w:t>
      </w:r>
      <w:r w:rsidR="0024162B" w:rsidRPr="0024162B">
        <w:rPr>
          <w:rFonts w:ascii="Arial" w:hAnsi="Arial" w:cs="Arial"/>
          <w:color w:val="1F497D"/>
          <w:sz w:val="22"/>
          <w:szCs w:val="22"/>
        </w:rPr>
        <w:t xml:space="preserve">(Nos 67 à 69) </w:t>
      </w:r>
    </w:p>
    <w:p w:rsidR="00CF3FFB" w:rsidRPr="00CF3FFB" w:rsidRDefault="00CF3FFB" w:rsidP="00CF3FFB">
      <w:pPr>
        <w:pStyle w:val="Paragraphedeliste"/>
        <w:spacing w:before="0" w:beforeAutospacing="0" w:after="0" w:afterAutospacing="0"/>
        <w:ind w:left="720"/>
        <w:jc w:val="both"/>
        <w:rPr>
          <w:rFonts w:ascii="Arial" w:hAnsi="Arial" w:cs="Arial"/>
          <w:color w:val="1F497D"/>
          <w:sz w:val="14"/>
          <w:szCs w:val="22"/>
        </w:rPr>
      </w:pPr>
    </w:p>
    <w:p w:rsidR="00FC6F85" w:rsidRPr="00CF3FFB" w:rsidRDefault="003C7EFF" w:rsidP="00341483">
      <w:pPr>
        <w:pStyle w:val="Paragraphedeliste"/>
        <w:numPr>
          <w:ilvl w:val="0"/>
          <w:numId w:val="2"/>
        </w:numPr>
        <w:shd w:val="clear" w:color="auto" w:fill="FFD44B"/>
        <w:spacing w:before="0" w:beforeAutospacing="0" w:after="0" w:afterAutospacing="0" w:line="276" w:lineRule="auto"/>
        <w:jc w:val="both"/>
        <w:rPr>
          <w:rFonts w:ascii="Arial" w:hAnsi="Arial" w:cs="Arial"/>
          <w:color w:val="00B050"/>
          <w:sz w:val="22"/>
          <w:szCs w:val="22"/>
        </w:rPr>
      </w:pPr>
      <w:r>
        <w:rPr>
          <w:rFonts w:ascii="Arial" w:hAnsi="Arial" w:cs="Arial"/>
          <w:color w:val="1F497D"/>
          <w:sz w:val="22"/>
          <w:szCs w:val="22"/>
        </w:rPr>
        <w:t>P</w:t>
      </w:r>
      <w:r w:rsidRPr="00CF3FFB">
        <w:rPr>
          <w:rFonts w:ascii="Arial" w:hAnsi="Arial" w:cs="Arial"/>
          <w:color w:val="1F497D"/>
          <w:sz w:val="22"/>
          <w:szCs w:val="22"/>
        </w:rPr>
        <w:t xml:space="preserve">arking sous-terrain </w:t>
      </w:r>
      <w:r>
        <w:rPr>
          <w:rFonts w:ascii="Arial" w:hAnsi="Arial" w:cs="Arial"/>
          <w:color w:val="1F497D"/>
          <w:sz w:val="22"/>
          <w:szCs w:val="22"/>
        </w:rPr>
        <w:t xml:space="preserve">du bâtiment C7bis - </w:t>
      </w:r>
      <w:r w:rsidRPr="00CF3FFB">
        <w:rPr>
          <w:rFonts w:ascii="Arial" w:hAnsi="Arial" w:cs="Arial"/>
          <w:b/>
          <w:color w:val="1F497D"/>
          <w:sz w:val="22"/>
          <w:szCs w:val="22"/>
        </w:rPr>
        <w:t>4 places</w:t>
      </w:r>
      <w:r w:rsidRPr="00CF3FFB">
        <w:rPr>
          <w:rFonts w:ascii="Arial" w:hAnsi="Arial" w:cs="Arial"/>
          <w:color w:val="1F497D"/>
          <w:sz w:val="22"/>
          <w:szCs w:val="22"/>
        </w:rPr>
        <w:t xml:space="preserve"> (Nos 13, 14, 15 et 16)</w:t>
      </w:r>
      <w:r w:rsidR="00FC6F85" w:rsidRPr="00CF3FFB">
        <w:rPr>
          <w:rFonts w:ascii="Arial" w:hAnsi="Arial" w:cs="Arial"/>
          <w:color w:val="1F497D"/>
          <w:sz w:val="22"/>
          <w:szCs w:val="22"/>
        </w:rPr>
        <w:t xml:space="preserve">. </w:t>
      </w:r>
      <w:r>
        <w:rPr>
          <w:rFonts w:ascii="Arial" w:hAnsi="Arial" w:cs="Arial"/>
          <w:color w:val="1F497D"/>
          <w:sz w:val="22"/>
          <w:szCs w:val="22"/>
        </w:rPr>
        <w:t>A</w:t>
      </w:r>
      <w:r w:rsidR="00FC6F85" w:rsidRPr="00CF3FFB">
        <w:rPr>
          <w:rFonts w:ascii="Arial" w:hAnsi="Arial" w:cs="Arial"/>
          <w:color w:val="1F497D"/>
          <w:sz w:val="22"/>
          <w:szCs w:val="22"/>
        </w:rPr>
        <w:t>u fond à droite dans le garage</w:t>
      </w:r>
      <w:r>
        <w:rPr>
          <w:rFonts w:ascii="Arial" w:hAnsi="Arial" w:cs="Arial"/>
          <w:color w:val="1F497D"/>
          <w:sz w:val="22"/>
          <w:szCs w:val="22"/>
        </w:rPr>
        <w:t>,</w:t>
      </w:r>
      <w:r w:rsidR="00FC6F85" w:rsidRPr="00CF3FFB">
        <w:rPr>
          <w:rFonts w:ascii="Arial" w:hAnsi="Arial" w:cs="Arial"/>
          <w:color w:val="1F497D"/>
          <w:sz w:val="22"/>
          <w:szCs w:val="22"/>
        </w:rPr>
        <w:t xml:space="preserve"> signalées par un panneau </w:t>
      </w:r>
      <w:r w:rsidR="00AA637D" w:rsidRPr="00CF3FFB">
        <w:rPr>
          <w:rFonts w:ascii="Arial" w:hAnsi="Arial" w:cs="Arial"/>
          <w:color w:val="1F497D"/>
          <w:sz w:val="22"/>
          <w:szCs w:val="22"/>
        </w:rPr>
        <w:t>vert</w:t>
      </w:r>
      <w:r w:rsidR="00A25182" w:rsidRPr="00CF3FFB">
        <w:rPr>
          <w:rFonts w:ascii="Arial" w:hAnsi="Arial" w:cs="Arial"/>
          <w:color w:val="1F497D"/>
          <w:sz w:val="22"/>
          <w:szCs w:val="22"/>
        </w:rPr>
        <w:t xml:space="preserve"> « </w:t>
      </w:r>
      <w:r w:rsidR="00A25182" w:rsidRPr="00CF3FFB">
        <w:rPr>
          <w:rFonts w:ascii="Arial" w:hAnsi="Arial" w:cs="Arial"/>
          <w:color w:val="00B050"/>
          <w:sz w:val="22"/>
          <w:szCs w:val="22"/>
        </w:rPr>
        <w:t xml:space="preserve">APROMAD </w:t>
      </w:r>
      <w:r w:rsidR="00FC6F85" w:rsidRPr="00CF3FFB">
        <w:rPr>
          <w:rFonts w:ascii="Arial" w:hAnsi="Arial" w:cs="Arial"/>
          <w:color w:val="00B050"/>
          <w:sz w:val="22"/>
          <w:szCs w:val="22"/>
        </w:rPr>
        <w:t xml:space="preserve">VISITEURS </w:t>
      </w:r>
      <w:r w:rsidR="00FC6F85" w:rsidRPr="00CF3FFB">
        <w:rPr>
          <w:rFonts w:ascii="Arial" w:hAnsi="Arial" w:cs="Arial"/>
          <w:color w:val="1F497D" w:themeColor="text2"/>
          <w:sz w:val="22"/>
          <w:szCs w:val="22"/>
        </w:rPr>
        <w:t>».</w:t>
      </w:r>
      <w:r w:rsidR="00FC6F85" w:rsidRPr="00CF3FFB">
        <w:rPr>
          <w:rFonts w:ascii="Arial" w:hAnsi="Arial" w:cs="Arial"/>
          <w:color w:val="4F81BD" w:themeColor="accent1"/>
          <w:sz w:val="22"/>
          <w:szCs w:val="22"/>
        </w:rPr>
        <w:t xml:space="preserve"> </w:t>
      </w:r>
    </w:p>
    <w:p w:rsidR="005E5C3E" w:rsidRPr="00130765" w:rsidRDefault="00130765" w:rsidP="00CF3FFB">
      <w:pPr>
        <w:spacing w:line="276" w:lineRule="auto"/>
        <w:ind w:left="709"/>
        <w:jc w:val="both"/>
        <w:rPr>
          <w:rFonts w:ascii="Arial" w:hAnsi="Arial" w:cs="Arial"/>
          <w:b/>
          <w:color w:val="1F497D" w:themeColor="text2"/>
          <w:sz w:val="22"/>
          <w:szCs w:val="22"/>
        </w:rPr>
      </w:pPr>
      <w:r w:rsidRPr="00130765">
        <w:rPr>
          <w:rFonts w:ascii="Arial" w:hAnsi="Arial" w:cs="Arial"/>
          <w:b/>
          <w:color w:val="1F497D" w:themeColor="text2"/>
          <w:sz w:val="22"/>
          <w:szCs w:val="22"/>
        </w:rPr>
        <w:t>Merci de n</w:t>
      </w:r>
      <w:r w:rsidR="00E057FC">
        <w:rPr>
          <w:rFonts w:ascii="Arial" w:hAnsi="Arial" w:cs="Arial"/>
          <w:b/>
          <w:color w:val="1F497D" w:themeColor="text2"/>
          <w:sz w:val="22"/>
          <w:szCs w:val="22"/>
        </w:rPr>
        <w:t>’utiliser que ces 4 places</w:t>
      </w:r>
      <w:r w:rsidR="00B47B7F">
        <w:rPr>
          <w:rFonts w:ascii="Arial" w:hAnsi="Arial" w:cs="Arial"/>
          <w:b/>
          <w:color w:val="1F497D" w:themeColor="text2"/>
          <w:sz w:val="22"/>
          <w:szCs w:val="22"/>
        </w:rPr>
        <w:t>, toutes</w:t>
      </w:r>
      <w:r w:rsidR="00E057FC">
        <w:rPr>
          <w:rFonts w:ascii="Arial" w:hAnsi="Arial" w:cs="Arial"/>
          <w:b/>
          <w:color w:val="1F497D" w:themeColor="text2"/>
          <w:sz w:val="22"/>
          <w:szCs w:val="22"/>
        </w:rPr>
        <w:t xml:space="preserve"> les autres sont louées et utilisées par les occupants du bâtiment </w:t>
      </w:r>
    </w:p>
    <w:p w:rsidR="00AA637D" w:rsidRPr="00CF3FFB" w:rsidRDefault="00FC6F85" w:rsidP="00B47B7F">
      <w:pPr>
        <w:pStyle w:val="Paragraphedeliste"/>
        <w:numPr>
          <w:ilvl w:val="0"/>
          <w:numId w:val="2"/>
        </w:numPr>
        <w:shd w:val="clear" w:color="auto" w:fill="92CDDC" w:themeFill="accent5" w:themeFillTint="99"/>
        <w:spacing w:before="0" w:beforeAutospacing="0"/>
        <w:jc w:val="both"/>
        <w:rPr>
          <w:rFonts w:ascii="Arial" w:hAnsi="Arial" w:cs="Arial"/>
          <w:color w:val="1F497D"/>
          <w:sz w:val="22"/>
          <w:szCs w:val="22"/>
        </w:rPr>
      </w:pPr>
      <w:r w:rsidRPr="00CF3FFB">
        <w:rPr>
          <w:rFonts w:ascii="Arial" w:hAnsi="Arial" w:cs="Arial"/>
          <w:color w:val="1F497D"/>
          <w:sz w:val="22"/>
          <w:szCs w:val="22"/>
        </w:rPr>
        <w:t xml:space="preserve">Parking des Bois de </w:t>
      </w:r>
      <w:proofErr w:type="spellStart"/>
      <w:r w:rsidRPr="00CF3FFB">
        <w:rPr>
          <w:rFonts w:ascii="Arial" w:hAnsi="Arial" w:cs="Arial"/>
          <w:color w:val="1F497D"/>
          <w:sz w:val="22"/>
          <w:szCs w:val="22"/>
        </w:rPr>
        <w:t>Ver</w:t>
      </w:r>
      <w:r w:rsidR="00AA637D" w:rsidRPr="00CF3FFB">
        <w:rPr>
          <w:rFonts w:ascii="Arial" w:hAnsi="Arial" w:cs="Arial"/>
          <w:color w:val="1F497D"/>
          <w:sz w:val="22"/>
          <w:szCs w:val="22"/>
        </w:rPr>
        <w:t>nand</w:t>
      </w:r>
      <w:proofErr w:type="spellEnd"/>
      <w:r w:rsidR="00AA637D" w:rsidRPr="00CF3FFB">
        <w:rPr>
          <w:rFonts w:ascii="Arial" w:hAnsi="Arial" w:cs="Arial"/>
          <w:color w:val="1F497D"/>
          <w:sz w:val="22"/>
          <w:szCs w:val="22"/>
        </w:rPr>
        <w:t>-Dessus : limité à 3 heures</w:t>
      </w:r>
    </w:p>
    <w:p w:rsidR="00AA637D" w:rsidRPr="00476FB5" w:rsidRDefault="00AA637D" w:rsidP="00AA637D">
      <w:pPr>
        <w:jc w:val="both"/>
        <w:rPr>
          <w:rFonts w:ascii="Arial" w:hAnsi="Arial" w:cs="Arial"/>
          <w:color w:val="1F497D"/>
          <w:sz w:val="22"/>
          <w:szCs w:val="22"/>
        </w:rPr>
      </w:pPr>
    </w:p>
    <w:p w:rsidR="00FC6F85" w:rsidRPr="00A25182" w:rsidRDefault="00B47B7F" w:rsidP="0022497D">
      <w:pPr>
        <w:spacing w:line="276" w:lineRule="auto"/>
        <w:jc w:val="both"/>
        <w:rPr>
          <w:rFonts w:ascii="Arial" w:hAnsi="Arial" w:cs="Arial"/>
          <w:color w:val="1F497D"/>
          <w:sz w:val="22"/>
          <w:szCs w:val="22"/>
          <w:lang w:val="fr-CH"/>
        </w:rPr>
      </w:pPr>
      <w:r w:rsidRPr="00AB59F4">
        <w:rPr>
          <w:rFonts w:ascii="Arial" w:hAnsi="Arial" w:cs="Arial"/>
          <w:color w:val="1F497D"/>
          <w:sz w:val="22"/>
          <w:szCs w:val="22"/>
          <w:lang w:val="fr-CH"/>
        </w:rPr>
        <w:t>Plan accès</w:t>
      </w:r>
      <w:r w:rsidR="005E5C3E" w:rsidRPr="00A25182">
        <w:rPr>
          <w:rFonts w:ascii="Arial" w:hAnsi="Arial" w:cs="Arial"/>
          <w:color w:val="1F497D"/>
          <w:sz w:val="22"/>
          <w:szCs w:val="22"/>
          <w:lang w:val="fr-CH"/>
        </w:rPr>
        <w:t xml:space="preserve"> : </w:t>
      </w:r>
      <w:hyperlink r:id="rId8" w:history="1">
        <w:r w:rsidR="0010203F" w:rsidRPr="00A25182">
          <w:rPr>
            <w:rStyle w:val="Lienhypertexte"/>
            <w:rFonts w:ascii="Arial" w:hAnsi="Arial" w:cs="Arial"/>
            <w:sz w:val="22"/>
            <w:szCs w:val="22"/>
            <w:lang w:val="fr-CH"/>
          </w:rPr>
          <w:t>https://goo.gl/maps/14hs6PDn7ow9ADcHA</w:t>
        </w:r>
      </w:hyperlink>
      <w:r w:rsidR="0010203F" w:rsidRPr="00A25182">
        <w:rPr>
          <w:rFonts w:ascii="Arial" w:hAnsi="Arial" w:cs="Arial"/>
          <w:color w:val="1F497D"/>
          <w:sz w:val="22"/>
          <w:szCs w:val="22"/>
          <w:lang w:val="fr-CH"/>
        </w:rPr>
        <w:t xml:space="preserve"> </w:t>
      </w:r>
    </w:p>
    <w:p w:rsidR="001F0B40" w:rsidRPr="00A25182" w:rsidRDefault="0024162B" w:rsidP="00E55E42">
      <w:pPr>
        <w:jc w:val="both"/>
        <w:rPr>
          <w:rFonts w:ascii="Arial" w:hAnsi="Arial" w:cs="Arial"/>
          <w:lang w:val="fr-CH"/>
        </w:rPr>
      </w:pPr>
      <w:r w:rsidRPr="00476FB5">
        <w:rPr>
          <w:rFonts w:ascii="Arial" w:hAnsi="Arial" w:cs="Arial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88B2C83" wp14:editId="4E3777A7">
                <wp:simplePos x="0" y="0"/>
                <wp:positionH relativeFrom="column">
                  <wp:posOffset>1039033</wp:posOffset>
                </wp:positionH>
                <wp:positionV relativeFrom="paragraph">
                  <wp:posOffset>176902</wp:posOffset>
                </wp:positionV>
                <wp:extent cx="1318161" cy="534390"/>
                <wp:effectExtent l="666750" t="0" r="15875" b="18415"/>
                <wp:wrapNone/>
                <wp:docPr id="331" name="Légende encadrée 1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161" cy="534390"/>
                        </a:xfrm>
                        <a:prstGeom prst="borderCallout1">
                          <a:avLst>
                            <a:gd name="adj1" fmla="val 16909"/>
                            <a:gd name="adj2" fmla="val 1357"/>
                            <a:gd name="adj3" fmla="val 79915"/>
                            <a:gd name="adj4" fmla="val -47492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txbx>
                        <w:txbxContent>
                          <w:p w:rsidR="00CF3FFB" w:rsidRPr="00341483" w:rsidRDefault="0024162B" w:rsidP="00341483">
                            <w:pPr>
                              <w:spacing w:line="220" w:lineRule="atLeas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17365D" w:themeColor="text2" w:themeShade="BF"/>
                                <w:sz w:val="22"/>
                                <w:szCs w:val="18"/>
                                <w:lang w:val="fr-CH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17365D" w:themeColor="text2" w:themeShade="BF"/>
                                <w:sz w:val="22"/>
                                <w:szCs w:val="18"/>
                                <w:lang w:val="fr-CH"/>
                              </w:rPr>
                              <w:t>D</w:t>
                            </w:r>
                          </w:p>
                          <w:p w:rsidR="0024162B" w:rsidRDefault="00047436" w:rsidP="00341483">
                            <w:pPr>
                              <w:spacing w:line="220" w:lineRule="atLeast"/>
                              <w:jc w:val="center"/>
                              <w:rPr>
                                <w:rFonts w:asciiTheme="minorHAnsi" w:hAnsiTheme="minorHAnsi" w:cstheme="minorHAnsi"/>
                                <w:color w:val="17365D" w:themeColor="text2" w:themeShade="BF"/>
                                <w:sz w:val="20"/>
                                <w:szCs w:val="18"/>
                                <w:lang w:val="fr-CH"/>
                              </w:rPr>
                            </w:pPr>
                            <w:r w:rsidRPr="00341483">
                              <w:rPr>
                                <w:rFonts w:asciiTheme="minorHAnsi" w:hAnsiTheme="minorHAnsi" w:cstheme="minorHAnsi"/>
                                <w:color w:val="17365D" w:themeColor="text2" w:themeShade="BF"/>
                                <w:sz w:val="20"/>
                                <w:szCs w:val="18"/>
                                <w:lang w:val="fr-CH"/>
                              </w:rPr>
                              <w:t xml:space="preserve"> </w:t>
                            </w:r>
                            <w:r w:rsidR="0024162B">
                              <w:rPr>
                                <w:rFonts w:asciiTheme="minorHAnsi" w:hAnsiTheme="minorHAnsi" w:cstheme="minorHAnsi"/>
                                <w:color w:val="17365D" w:themeColor="text2" w:themeShade="BF"/>
                                <w:sz w:val="20"/>
                                <w:szCs w:val="18"/>
                                <w:lang w:val="fr-CH"/>
                              </w:rPr>
                              <w:t>Parking public</w:t>
                            </w:r>
                          </w:p>
                          <w:p w:rsidR="000E0C9A" w:rsidRPr="00341483" w:rsidRDefault="000E0C9A" w:rsidP="00341483">
                            <w:pPr>
                              <w:spacing w:line="220" w:lineRule="atLeast"/>
                              <w:jc w:val="center"/>
                              <w:rPr>
                                <w:rFonts w:asciiTheme="minorHAnsi" w:hAnsiTheme="minorHAnsi" w:cstheme="minorHAnsi"/>
                                <w:color w:val="17365D" w:themeColor="text2" w:themeShade="BF"/>
                                <w:sz w:val="20"/>
                                <w:szCs w:val="18"/>
                                <w:lang w:val="fr-CH"/>
                              </w:rPr>
                            </w:pPr>
                            <w:r w:rsidRPr="00341483">
                              <w:rPr>
                                <w:rFonts w:asciiTheme="minorHAnsi" w:hAnsiTheme="minorHAnsi" w:cstheme="minorHAnsi"/>
                                <w:color w:val="17365D" w:themeColor="text2" w:themeShade="BF"/>
                                <w:sz w:val="20"/>
                                <w:szCs w:val="18"/>
                                <w:lang w:val="fr-CH"/>
                              </w:rPr>
                              <w:t>Bois d</w:t>
                            </w:r>
                            <w:r w:rsidR="00CF3FFB" w:rsidRPr="00341483">
                              <w:rPr>
                                <w:rFonts w:asciiTheme="minorHAnsi" w:hAnsiTheme="minorHAnsi" w:cstheme="minorHAnsi"/>
                                <w:color w:val="17365D" w:themeColor="text2" w:themeShade="BF"/>
                                <w:sz w:val="20"/>
                                <w:szCs w:val="18"/>
                                <w:lang w:val="fr-CH"/>
                              </w:rPr>
                              <w:t>e</w:t>
                            </w:r>
                            <w:r w:rsidR="0024162B">
                              <w:rPr>
                                <w:rFonts w:asciiTheme="minorHAnsi" w:hAnsiTheme="minorHAnsi" w:cstheme="minorHAnsi"/>
                                <w:color w:val="17365D" w:themeColor="text2" w:themeShade="BF"/>
                                <w:sz w:val="20"/>
                                <w:szCs w:val="18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Pr="00341483">
                              <w:rPr>
                                <w:rFonts w:asciiTheme="minorHAnsi" w:hAnsiTheme="minorHAnsi" w:cstheme="minorHAnsi"/>
                                <w:color w:val="17365D" w:themeColor="text2" w:themeShade="BF"/>
                                <w:sz w:val="20"/>
                                <w:szCs w:val="18"/>
                                <w:lang w:val="fr-CH"/>
                              </w:rPr>
                              <w:t>Vernand</w:t>
                            </w:r>
                            <w:proofErr w:type="spellEnd"/>
                            <w:r w:rsidRPr="00341483">
                              <w:rPr>
                                <w:rFonts w:asciiTheme="minorHAnsi" w:hAnsiTheme="minorHAnsi" w:cstheme="minorHAnsi"/>
                                <w:color w:val="17365D" w:themeColor="text2" w:themeShade="BF"/>
                                <w:sz w:val="20"/>
                                <w:szCs w:val="18"/>
                                <w:lang w:val="fr-CH"/>
                              </w:rPr>
                              <w:t xml:space="preserve"> –</w:t>
                            </w:r>
                            <w:r w:rsidR="00047436" w:rsidRPr="00341483">
                              <w:rPr>
                                <w:rFonts w:asciiTheme="minorHAnsi" w:hAnsiTheme="minorHAnsi" w:cstheme="minorHAnsi"/>
                                <w:color w:val="17365D" w:themeColor="text2" w:themeShade="BF"/>
                                <w:sz w:val="20"/>
                                <w:szCs w:val="18"/>
                                <w:lang w:val="fr-CH"/>
                              </w:rPr>
                              <w:t>Dessus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B2C83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 encadrée 1 331" o:spid="_x0000_s1026" type="#_x0000_t47" style="position:absolute;left:0;text-align:left;margin-left:81.8pt;margin-top:13.95pt;width:103.8pt;height:42.1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" adj="-10258,17262,293,3652" fillcolor="#92cddc [1944]" strokecolor="window" strokeweight="1pt">
                <v:stroke startarrow="block"/>
                <v:textbox inset="0,0,0,0">
                  <w:txbxContent>
                    <w:p w:rsidR="00CF3FFB" w:rsidRPr="00341483" w:rsidRDefault="0024162B" w:rsidP="00341483">
                      <w:pPr>
                        <w:spacing w:line="220" w:lineRule="atLeast"/>
                        <w:jc w:val="center"/>
                        <w:rPr>
                          <w:rFonts w:asciiTheme="minorHAnsi" w:hAnsiTheme="minorHAnsi" w:cstheme="minorHAnsi"/>
                          <w:b/>
                          <w:color w:val="17365D" w:themeColor="text2" w:themeShade="BF"/>
                          <w:sz w:val="22"/>
                          <w:szCs w:val="18"/>
                          <w:lang w:val="fr-CH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17365D" w:themeColor="text2" w:themeShade="BF"/>
                          <w:sz w:val="22"/>
                          <w:szCs w:val="18"/>
                          <w:lang w:val="fr-CH"/>
                        </w:rPr>
                        <w:t>D</w:t>
                      </w:r>
                    </w:p>
                    <w:p w:rsidR="0024162B" w:rsidRDefault="00047436" w:rsidP="00341483">
                      <w:pPr>
                        <w:spacing w:line="220" w:lineRule="atLeast"/>
                        <w:jc w:val="center"/>
                        <w:rPr>
                          <w:rFonts w:asciiTheme="minorHAnsi" w:hAnsiTheme="minorHAnsi" w:cstheme="minorHAnsi"/>
                          <w:color w:val="17365D" w:themeColor="text2" w:themeShade="BF"/>
                          <w:sz w:val="20"/>
                          <w:szCs w:val="18"/>
                          <w:lang w:val="fr-CH"/>
                        </w:rPr>
                      </w:pPr>
                      <w:r w:rsidRPr="00341483">
                        <w:rPr>
                          <w:rFonts w:asciiTheme="minorHAnsi" w:hAnsiTheme="minorHAnsi" w:cstheme="minorHAnsi"/>
                          <w:color w:val="17365D" w:themeColor="text2" w:themeShade="BF"/>
                          <w:sz w:val="20"/>
                          <w:szCs w:val="18"/>
                          <w:lang w:val="fr-CH"/>
                        </w:rPr>
                        <w:t xml:space="preserve"> </w:t>
                      </w:r>
                      <w:r w:rsidR="0024162B">
                        <w:rPr>
                          <w:rFonts w:asciiTheme="minorHAnsi" w:hAnsiTheme="minorHAnsi" w:cstheme="minorHAnsi"/>
                          <w:color w:val="17365D" w:themeColor="text2" w:themeShade="BF"/>
                          <w:sz w:val="20"/>
                          <w:szCs w:val="18"/>
                          <w:lang w:val="fr-CH"/>
                        </w:rPr>
                        <w:t>Parking public</w:t>
                      </w:r>
                    </w:p>
                    <w:p w:rsidR="000E0C9A" w:rsidRPr="00341483" w:rsidRDefault="000E0C9A" w:rsidP="00341483">
                      <w:pPr>
                        <w:spacing w:line="220" w:lineRule="atLeast"/>
                        <w:jc w:val="center"/>
                        <w:rPr>
                          <w:rFonts w:asciiTheme="minorHAnsi" w:hAnsiTheme="minorHAnsi" w:cstheme="minorHAnsi"/>
                          <w:color w:val="17365D" w:themeColor="text2" w:themeShade="BF"/>
                          <w:sz w:val="20"/>
                          <w:szCs w:val="18"/>
                          <w:lang w:val="fr-CH"/>
                        </w:rPr>
                      </w:pPr>
                      <w:r w:rsidRPr="00341483">
                        <w:rPr>
                          <w:rFonts w:asciiTheme="minorHAnsi" w:hAnsiTheme="minorHAnsi" w:cstheme="minorHAnsi"/>
                          <w:color w:val="17365D" w:themeColor="text2" w:themeShade="BF"/>
                          <w:sz w:val="20"/>
                          <w:szCs w:val="18"/>
                          <w:lang w:val="fr-CH"/>
                        </w:rPr>
                        <w:t>Bois d</w:t>
                      </w:r>
                      <w:r w:rsidR="00CF3FFB" w:rsidRPr="00341483">
                        <w:rPr>
                          <w:rFonts w:asciiTheme="minorHAnsi" w:hAnsiTheme="minorHAnsi" w:cstheme="minorHAnsi"/>
                          <w:color w:val="17365D" w:themeColor="text2" w:themeShade="BF"/>
                          <w:sz w:val="20"/>
                          <w:szCs w:val="18"/>
                          <w:lang w:val="fr-CH"/>
                        </w:rPr>
                        <w:t>e</w:t>
                      </w:r>
                      <w:r w:rsidR="0024162B">
                        <w:rPr>
                          <w:rFonts w:asciiTheme="minorHAnsi" w:hAnsiTheme="minorHAnsi" w:cstheme="minorHAnsi"/>
                          <w:color w:val="17365D" w:themeColor="text2" w:themeShade="BF"/>
                          <w:sz w:val="20"/>
                          <w:szCs w:val="18"/>
                          <w:lang w:val="fr-CH"/>
                        </w:rPr>
                        <w:t xml:space="preserve"> </w:t>
                      </w:r>
                      <w:proofErr w:type="spellStart"/>
                      <w:r w:rsidRPr="00341483">
                        <w:rPr>
                          <w:rFonts w:asciiTheme="minorHAnsi" w:hAnsiTheme="minorHAnsi" w:cstheme="minorHAnsi"/>
                          <w:color w:val="17365D" w:themeColor="text2" w:themeShade="BF"/>
                          <w:sz w:val="20"/>
                          <w:szCs w:val="18"/>
                          <w:lang w:val="fr-CH"/>
                        </w:rPr>
                        <w:t>Vernand</w:t>
                      </w:r>
                      <w:proofErr w:type="spellEnd"/>
                      <w:r w:rsidRPr="00341483">
                        <w:rPr>
                          <w:rFonts w:asciiTheme="minorHAnsi" w:hAnsiTheme="minorHAnsi" w:cstheme="minorHAnsi"/>
                          <w:color w:val="17365D" w:themeColor="text2" w:themeShade="BF"/>
                          <w:sz w:val="20"/>
                          <w:szCs w:val="18"/>
                          <w:lang w:val="fr-CH"/>
                        </w:rPr>
                        <w:t xml:space="preserve"> –</w:t>
                      </w:r>
                      <w:r w:rsidR="00047436" w:rsidRPr="00341483">
                        <w:rPr>
                          <w:rFonts w:asciiTheme="minorHAnsi" w:hAnsiTheme="minorHAnsi" w:cstheme="minorHAnsi"/>
                          <w:color w:val="17365D" w:themeColor="text2" w:themeShade="BF"/>
                          <w:sz w:val="20"/>
                          <w:szCs w:val="18"/>
                          <w:lang w:val="fr-CH"/>
                        </w:rPr>
                        <w:t>Dessus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E0C9A">
        <w:rPr>
          <w:noProof/>
          <w:lang w:val="fr-CH" w:eastAsia="fr-CH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95250</wp:posOffset>
            </wp:positionV>
            <wp:extent cx="6132970" cy="2676698"/>
            <wp:effectExtent l="0" t="0" r="127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37"/>
                    <a:stretch/>
                  </pic:blipFill>
                  <pic:spPr bwMode="auto">
                    <a:xfrm>
                      <a:off x="0" y="0"/>
                      <a:ext cx="6134100" cy="2677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AA5" w:rsidRPr="00A25182" w:rsidRDefault="00D93AA5" w:rsidP="00E55E42">
      <w:pPr>
        <w:jc w:val="both"/>
        <w:rPr>
          <w:rFonts w:ascii="Arial" w:hAnsi="Arial" w:cs="Arial"/>
          <w:lang w:val="fr-CH"/>
        </w:rPr>
      </w:pPr>
    </w:p>
    <w:p w:rsidR="00D93AA5" w:rsidRPr="00A25182" w:rsidRDefault="0024162B" w:rsidP="00E55E42">
      <w:pPr>
        <w:jc w:val="both"/>
        <w:rPr>
          <w:rFonts w:ascii="Arial" w:hAnsi="Arial" w:cs="Arial"/>
          <w:lang w:val="fr-CH"/>
        </w:rPr>
      </w:pPr>
      <w:r w:rsidRPr="00476FB5">
        <w:rPr>
          <w:rFonts w:ascii="Arial" w:hAnsi="Arial" w:cs="Arial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4B633AC" wp14:editId="2CE907EE">
                <wp:simplePos x="0" y="0"/>
                <wp:positionH relativeFrom="column">
                  <wp:posOffset>4969766</wp:posOffset>
                </wp:positionH>
                <wp:positionV relativeFrom="paragraph">
                  <wp:posOffset>22325</wp:posOffset>
                </wp:positionV>
                <wp:extent cx="1193470" cy="1086592"/>
                <wp:effectExtent l="361950" t="0" r="26035" b="342265"/>
                <wp:wrapNone/>
                <wp:docPr id="15" name="Légende encadrée 1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470" cy="1086592"/>
                        </a:xfrm>
                        <a:prstGeom prst="borderCallout1">
                          <a:avLst>
                            <a:gd name="adj1" fmla="val 98129"/>
                            <a:gd name="adj2" fmla="val 555"/>
                            <a:gd name="adj3" fmla="val 126536"/>
                            <a:gd name="adj4" fmla="val -27194"/>
                          </a:avLst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FFB" w:rsidRPr="00341483" w:rsidRDefault="00CF3FFB" w:rsidP="00341483">
                            <w:pPr>
                              <w:spacing w:line="22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17365D" w:themeColor="text2" w:themeShade="BF"/>
                                <w:sz w:val="22"/>
                                <w:szCs w:val="18"/>
                              </w:rPr>
                            </w:pPr>
                            <w:r w:rsidRPr="00341483">
                              <w:rPr>
                                <w:rFonts w:asciiTheme="minorHAnsi" w:hAnsiTheme="minorHAnsi" w:cstheme="minorHAnsi"/>
                                <w:b/>
                                <w:color w:val="17365D" w:themeColor="text2" w:themeShade="BF"/>
                                <w:sz w:val="22"/>
                                <w:szCs w:val="18"/>
                              </w:rPr>
                              <w:t>A</w:t>
                            </w:r>
                          </w:p>
                          <w:p w:rsidR="0024162B" w:rsidRDefault="00CF3FFB" w:rsidP="00341483">
                            <w:pPr>
                              <w:spacing w:line="220" w:lineRule="exact"/>
                              <w:jc w:val="center"/>
                              <w:rPr>
                                <w:rFonts w:asciiTheme="minorHAnsi" w:hAnsiTheme="minorHAnsi" w:cstheme="minorHAnsi"/>
                                <w:color w:val="17365D" w:themeColor="text2" w:themeShade="BF"/>
                                <w:sz w:val="20"/>
                                <w:szCs w:val="18"/>
                              </w:rPr>
                            </w:pPr>
                            <w:r w:rsidRPr="00341483">
                              <w:rPr>
                                <w:rFonts w:asciiTheme="minorHAnsi" w:hAnsiTheme="minorHAnsi" w:cstheme="minorHAnsi"/>
                                <w:color w:val="17365D" w:themeColor="text2" w:themeShade="BF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B809D1" w:rsidRPr="00341483">
                              <w:rPr>
                                <w:rFonts w:asciiTheme="minorHAnsi" w:hAnsiTheme="minorHAnsi" w:cstheme="minorHAnsi"/>
                                <w:color w:val="17365D" w:themeColor="text2" w:themeShade="BF"/>
                                <w:sz w:val="20"/>
                                <w:szCs w:val="18"/>
                              </w:rPr>
                              <w:t xml:space="preserve">7 places extérieures </w:t>
                            </w:r>
                            <w:r w:rsidR="0024162B">
                              <w:rPr>
                                <w:rFonts w:asciiTheme="minorHAnsi" w:hAnsiTheme="minorHAnsi" w:cstheme="minorHAnsi"/>
                                <w:color w:val="17365D" w:themeColor="text2" w:themeShade="BF"/>
                                <w:sz w:val="20"/>
                                <w:szCs w:val="18"/>
                              </w:rPr>
                              <w:t xml:space="preserve">En </w:t>
                            </w:r>
                            <w:proofErr w:type="spellStart"/>
                            <w:r w:rsidR="0024162B">
                              <w:rPr>
                                <w:rFonts w:asciiTheme="minorHAnsi" w:hAnsiTheme="minorHAnsi" w:cstheme="minorHAnsi"/>
                                <w:color w:val="17365D" w:themeColor="text2" w:themeShade="BF"/>
                                <w:sz w:val="20"/>
                                <w:szCs w:val="18"/>
                              </w:rPr>
                              <w:t>Budron</w:t>
                            </w:r>
                            <w:proofErr w:type="spellEnd"/>
                            <w:r w:rsidR="0024162B">
                              <w:rPr>
                                <w:rFonts w:asciiTheme="minorHAnsi" w:hAnsiTheme="minorHAnsi" w:cstheme="minorHAnsi"/>
                                <w:color w:val="17365D" w:themeColor="text2" w:themeShade="BF"/>
                                <w:sz w:val="20"/>
                                <w:szCs w:val="18"/>
                              </w:rPr>
                              <w:t xml:space="preserve"> C5</w:t>
                            </w:r>
                          </w:p>
                          <w:p w:rsidR="0024162B" w:rsidRPr="0024162B" w:rsidRDefault="0024162B" w:rsidP="00341483">
                            <w:pPr>
                              <w:spacing w:line="22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17365D" w:themeColor="text2" w:themeShade="BF"/>
                                <w:sz w:val="22"/>
                                <w:szCs w:val="18"/>
                              </w:rPr>
                            </w:pPr>
                            <w:r w:rsidRPr="0024162B">
                              <w:rPr>
                                <w:rFonts w:asciiTheme="minorHAnsi" w:hAnsiTheme="minorHAnsi" w:cstheme="minorHAnsi"/>
                                <w:b/>
                                <w:color w:val="17365D" w:themeColor="text2" w:themeShade="BF"/>
                                <w:sz w:val="22"/>
                                <w:szCs w:val="18"/>
                              </w:rPr>
                              <w:t>B</w:t>
                            </w:r>
                          </w:p>
                          <w:p w:rsidR="0024162B" w:rsidRDefault="0024162B" w:rsidP="00341483">
                            <w:pPr>
                              <w:spacing w:line="220" w:lineRule="exact"/>
                              <w:jc w:val="center"/>
                              <w:rPr>
                                <w:rFonts w:asciiTheme="minorHAnsi" w:hAnsiTheme="minorHAnsi" w:cstheme="minorHAnsi"/>
                                <w:color w:val="17365D" w:themeColor="text2" w:themeShade="BF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17365D" w:themeColor="text2" w:themeShade="BF"/>
                                <w:sz w:val="20"/>
                                <w:szCs w:val="18"/>
                              </w:rPr>
                              <w:t>3 places extérieures</w:t>
                            </w:r>
                          </w:p>
                          <w:p w:rsidR="0024162B" w:rsidRDefault="0024162B" w:rsidP="00341483">
                            <w:pPr>
                              <w:spacing w:line="220" w:lineRule="exact"/>
                              <w:jc w:val="center"/>
                              <w:rPr>
                                <w:rFonts w:asciiTheme="minorHAnsi" w:hAnsiTheme="minorHAnsi" w:cstheme="minorHAnsi"/>
                                <w:color w:val="17365D" w:themeColor="text2" w:themeShade="BF"/>
                                <w:sz w:val="20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color w:val="17365D" w:themeColor="text2" w:themeShade="BF"/>
                                <w:sz w:val="20"/>
                                <w:szCs w:val="18"/>
                              </w:rPr>
                              <w:t>arrière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color w:val="17365D" w:themeColor="text2" w:themeShade="BF"/>
                                <w:sz w:val="20"/>
                                <w:szCs w:val="18"/>
                              </w:rPr>
                              <w:t xml:space="preserve"> bâtiment</w:t>
                            </w:r>
                          </w:p>
                          <w:p w:rsidR="00B809D1" w:rsidRPr="00341483" w:rsidRDefault="0024162B" w:rsidP="00341483">
                            <w:pPr>
                              <w:spacing w:line="220" w:lineRule="exact"/>
                              <w:jc w:val="center"/>
                              <w:rPr>
                                <w:rFonts w:asciiTheme="minorHAnsi" w:hAnsiTheme="minorHAnsi" w:cstheme="minorHAnsi"/>
                                <w:color w:val="17365D" w:themeColor="text2" w:themeShade="BF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17365D" w:themeColor="text2" w:themeShade="BF"/>
                                <w:sz w:val="20"/>
                                <w:szCs w:val="18"/>
                              </w:rPr>
                              <w:t xml:space="preserve">En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17365D" w:themeColor="text2" w:themeShade="BF"/>
                                <w:sz w:val="20"/>
                                <w:szCs w:val="18"/>
                              </w:rPr>
                              <w:t>Budron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17365D" w:themeColor="text2" w:themeShade="BF"/>
                                <w:sz w:val="20"/>
                                <w:szCs w:val="18"/>
                              </w:rPr>
                              <w:t xml:space="preserve"> C</w:t>
                            </w:r>
                            <w:r w:rsidR="003C7EFF">
                              <w:rPr>
                                <w:rFonts w:asciiTheme="minorHAnsi" w:hAnsiTheme="minorHAnsi" w:cstheme="minorHAnsi"/>
                                <w:color w:val="17365D" w:themeColor="text2" w:themeShade="BF"/>
                                <w:sz w:val="20"/>
                                <w:szCs w:val="18"/>
                              </w:rPr>
                              <w:t>7</w:t>
                            </w:r>
                            <w:r w:rsidR="00B809D1" w:rsidRPr="00341483">
                              <w:rPr>
                                <w:rFonts w:asciiTheme="minorHAnsi" w:hAnsiTheme="minorHAnsi" w:cstheme="minorHAnsi"/>
                                <w:color w:val="17365D" w:themeColor="text2" w:themeShade="BF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633AC" id="Légende encadrée 1 15" o:spid="_x0000_s1027" type="#_x0000_t47" style="position:absolute;left:0;text-align:left;margin-left:391.3pt;margin-top:1.75pt;width:93.95pt;height:85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" adj="-5874,27332,120,21196" fillcolor="#92d050" strokecolor="white [3212]" strokeweight="1pt">
                <v:stroke startarrow="block"/>
                <v:textbox inset="1mm,1mm,1mm,1mm">
                  <w:txbxContent>
                    <w:p w:rsidR="00CF3FFB" w:rsidRPr="00341483" w:rsidRDefault="00CF3FFB" w:rsidP="00341483">
                      <w:pPr>
                        <w:spacing w:line="220" w:lineRule="exact"/>
                        <w:jc w:val="center"/>
                        <w:rPr>
                          <w:rFonts w:asciiTheme="minorHAnsi" w:hAnsiTheme="minorHAnsi" w:cstheme="minorHAnsi"/>
                          <w:b/>
                          <w:color w:val="17365D" w:themeColor="text2" w:themeShade="BF"/>
                          <w:sz w:val="22"/>
                          <w:szCs w:val="18"/>
                        </w:rPr>
                      </w:pPr>
                      <w:r w:rsidRPr="00341483">
                        <w:rPr>
                          <w:rFonts w:asciiTheme="minorHAnsi" w:hAnsiTheme="minorHAnsi" w:cstheme="minorHAnsi"/>
                          <w:b/>
                          <w:color w:val="17365D" w:themeColor="text2" w:themeShade="BF"/>
                          <w:sz w:val="22"/>
                          <w:szCs w:val="18"/>
                        </w:rPr>
                        <w:t>A</w:t>
                      </w:r>
                    </w:p>
                    <w:p w:rsidR="0024162B" w:rsidRDefault="00CF3FFB" w:rsidP="00341483">
                      <w:pPr>
                        <w:spacing w:line="220" w:lineRule="exact"/>
                        <w:jc w:val="center"/>
                        <w:rPr>
                          <w:rFonts w:asciiTheme="minorHAnsi" w:hAnsiTheme="minorHAnsi" w:cstheme="minorHAnsi"/>
                          <w:color w:val="17365D" w:themeColor="text2" w:themeShade="BF"/>
                          <w:sz w:val="20"/>
                          <w:szCs w:val="18"/>
                        </w:rPr>
                      </w:pPr>
                      <w:r w:rsidRPr="00341483">
                        <w:rPr>
                          <w:rFonts w:asciiTheme="minorHAnsi" w:hAnsiTheme="minorHAnsi" w:cstheme="minorHAnsi"/>
                          <w:color w:val="17365D" w:themeColor="text2" w:themeShade="BF"/>
                          <w:sz w:val="20"/>
                          <w:szCs w:val="18"/>
                        </w:rPr>
                        <w:t xml:space="preserve"> </w:t>
                      </w:r>
                      <w:r w:rsidR="00B809D1" w:rsidRPr="00341483">
                        <w:rPr>
                          <w:rFonts w:asciiTheme="minorHAnsi" w:hAnsiTheme="minorHAnsi" w:cstheme="minorHAnsi"/>
                          <w:color w:val="17365D" w:themeColor="text2" w:themeShade="BF"/>
                          <w:sz w:val="20"/>
                          <w:szCs w:val="18"/>
                        </w:rPr>
                        <w:t xml:space="preserve">7 places extérieures </w:t>
                      </w:r>
                      <w:r w:rsidR="0024162B">
                        <w:rPr>
                          <w:rFonts w:asciiTheme="minorHAnsi" w:hAnsiTheme="minorHAnsi" w:cstheme="minorHAnsi"/>
                          <w:color w:val="17365D" w:themeColor="text2" w:themeShade="BF"/>
                          <w:sz w:val="20"/>
                          <w:szCs w:val="18"/>
                        </w:rPr>
                        <w:t xml:space="preserve">En </w:t>
                      </w:r>
                      <w:proofErr w:type="spellStart"/>
                      <w:r w:rsidR="0024162B">
                        <w:rPr>
                          <w:rFonts w:asciiTheme="minorHAnsi" w:hAnsiTheme="minorHAnsi" w:cstheme="minorHAnsi"/>
                          <w:color w:val="17365D" w:themeColor="text2" w:themeShade="BF"/>
                          <w:sz w:val="20"/>
                          <w:szCs w:val="18"/>
                        </w:rPr>
                        <w:t>Budron</w:t>
                      </w:r>
                      <w:proofErr w:type="spellEnd"/>
                      <w:r w:rsidR="0024162B">
                        <w:rPr>
                          <w:rFonts w:asciiTheme="minorHAnsi" w:hAnsiTheme="minorHAnsi" w:cstheme="minorHAnsi"/>
                          <w:color w:val="17365D" w:themeColor="text2" w:themeShade="BF"/>
                          <w:sz w:val="20"/>
                          <w:szCs w:val="18"/>
                        </w:rPr>
                        <w:t xml:space="preserve"> C5</w:t>
                      </w:r>
                    </w:p>
                    <w:p w:rsidR="0024162B" w:rsidRPr="0024162B" w:rsidRDefault="0024162B" w:rsidP="00341483">
                      <w:pPr>
                        <w:spacing w:line="220" w:lineRule="exact"/>
                        <w:jc w:val="center"/>
                        <w:rPr>
                          <w:rFonts w:asciiTheme="minorHAnsi" w:hAnsiTheme="minorHAnsi" w:cstheme="minorHAnsi"/>
                          <w:b/>
                          <w:color w:val="17365D" w:themeColor="text2" w:themeShade="BF"/>
                          <w:sz w:val="22"/>
                          <w:szCs w:val="18"/>
                        </w:rPr>
                      </w:pPr>
                      <w:r w:rsidRPr="0024162B">
                        <w:rPr>
                          <w:rFonts w:asciiTheme="minorHAnsi" w:hAnsiTheme="minorHAnsi" w:cstheme="minorHAnsi"/>
                          <w:b/>
                          <w:color w:val="17365D" w:themeColor="text2" w:themeShade="BF"/>
                          <w:sz w:val="22"/>
                          <w:szCs w:val="18"/>
                        </w:rPr>
                        <w:t>B</w:t>
                      </w:r>
                    </w:p>
                    <w:p w:rsidR="0024162B" w:rsidRDefault="0024162B" w:rsidP="00341483">
                      <w:pPr>
                        <w:spacing w:line="220" w:lineRule="exact"/>
                        <w:jc w:val="center"/>
                        <w:rPr>
                          <w:rFonts w:asciiTheme="minorHAnsi" w:hAnsiTheme="minorHAnsi" w:cstheme="minorHAnsi"/>
                          <w:color w:val="17365D" w:themeColor="text2" w:themeShade="BF"/>
                          <w:sz w:val="20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17365D" w:themeColor="text2" w:themeShade="BF"/>
                          <w:sz w:val="20"/>
                          <w:szCs w:val="18"/>
                        </w:rPr>
                        <w:t>3 places extérieures</w:t>
                      </w:r>
                    </w:p>
                    <w:p w:rsidR="0024162B" w:rsidRDefault="0024162B" w:rsidP="00341483">
                      <w:pPr>
                        <w:spacing w:line="220" w:lineRule="exact"/>
                        <w:jc w:val="center"/>
                        <w:rPr>
                          <w:rFonts w:asciiTheme="minorHAnsi" w:hAnsiTheme="minorHAnsi" w:cstheme="minorHAnsi"/>
                          <w:color w:val="17365D" w:themeColor="text2" w:themeShade="BF"/>
                          <w:sz w:val="20"/>
                          <w:szCs w:val="18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color w:val="17365D" w:themeColor="text2" w:themeShade="BF"/>
                          <w:sz w:val="20"/>
                          <w:szCs w:val="18"/>
                        </w:rPr>
                        <w:t>arrière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color w:val="17365D" w:themeColor="text2" w:themeShade="BF"/>
                          <w:sz w:val="20"/>
                          <w:szCs w:val="18"/>
                        </w:rPr>
                        <w:t xml:space="preserve"> bâtiment</w:t>
                      </w:r>
                    </w:p>
                    <w:p w:rsidR="00B809D1" w:rsidRPr="00341483" w:rsidRDefault="0024162B" w:rsidP="00341483">
                      <w:pPr>
                        <w:spacing w:line="220" w:lineRule="exact"/>
                        <w:jc w:val="center"/>
                        <w:rPr>
                          <w:rFonts w:asciiTheme="minorHAnsi" w:hAnsiTheme="minorHAnsi" w:cstheme="minorHAnsi"/>
                          <w:color w:val="17365D" w:themeColor="text2" w:themeShade="BF"/>
                          <w:sz w:val="20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17365D" w:themeColor="text2" w:themeShade="BF"/>
                          <w:sz w:val="20"/>
                          <w:szCs w:val="18"/>
                        </w:rPr>
                        <w:t xml:space="preserve">En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17365D" w:themeColor="text2" w:themeShade="BF"/>
                          <w:sz w:val="20"/>
                          <w:szCs w:val="18"/>
                        </w:rPr>
                        <w:t>Budron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17365D" w:themeColor="text2" w:themeShade="BF"/>
                          <w:sz w:val="20"/>
                          <w:szCs w:val="18"/>
                        </w:rPr>
                        <w:t xml:space="preserve"> C</w:t>
                      </w:r>
                      <w:r w:rsidR="003C7EFF">
                        <w:rPr>
                          <w:rFonts w:asciiTheme="minorHAnsi" w:hAnsiTheme="minorHAnsi" w:cstheme="minorHAnsi"/>
                          <w:color w:val="17365D" w:themeColor="text2" w:themeShade="BF"/>
                          <w:sz w:val="20"/>
                          <w:szCs w:val="18"/>
                        </w:rPr>
                        <w:t>7</w:t>
                      </w:r>
                      <w:r w:rsidR="00B809D1" w:rsidRPr="00341483">
                        <w:rPr>
                          <w:rFonts w:asciiTheme="minorHAnsi" w:hAnsiTheme="minorHAnsi" w:cstheme="minorHAnsi"/>
                          <w:color w:val="17365D" w:themeColor="text2" w:themeShade="BF"/>
                          <w:sz w:val="20"/>
                          <w:szCs w:val="18"/>
                        </w:rP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D93AA5" w:rsidRPr="00A25182" w:rsidRDefault="0024162B" w:rsidP="00E55E42">
      <w:pPr>
        <w:jc w:val="both"/>
        <w:rPr>
          <w:rFonts w:ascii="Arial" w:hAnsi="Arial" w:cs="Arial"/>
          <w:lang w:val="fr-CH"/>
        </w:rPr>
      </w:pPr>
      <w:r>
        <w:rPr>
          <w:rFonts w:ascii="Arial" w:hAnsi="Arial" w:cs="Arial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3681292</wp:posOffset>
                </wp:positionH>
                <wp:positionV relativeFrom="paragraph">
                  <wp:posOffset>120197</wp:posOffset>
                </wp:positionV>
                <wp:extent cx="1288473" cy="1312034"/>
                <wp:effectExtent l="38100" t="0" r="26035" b="5969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8473" cy="13120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15E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289.85pt;margin-top:9.45pt;width:101.45pt;height:103.3pt;flip:x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" strokecolor="#f2f2f2 [3052]">
                <v:stroke endarrow="block"/>
              </v:shape>
            </w:pict>
          </mc:Fallback>
        </mc:AlternateContent>
      </w:r>
    </w:p>
    <w:p w:rsidR="00B809D1" w:rsidRPr="00A25182" w:rsidRDefault="00B809D1" w:rsidP="00B809D1">
      <w:pPr>
        <w:rPr>
          <w:rFonts w:ascii="Arial" w:hAnsi="Arial" w:cs="Arial"/>
          <w:lang w:val="fr-CH"/>
        </w:rPr>
      </w:pPr>
    </w:p>
    <w:p w:rsidR="00D93AA5" w:rsidRPr="00A25182" w:rsidRDefault="00D93AA5" w:rsidP="00E55E42">
      <w:pPr>
        <w:jc w:val="both"/>
        <w:rPr>
          <w:rFonts w:ascii="Arial" w:hAnsi="Arial" w:cs="Arial"/>
          <w:lang w:val="fr-CH"/>
        </w:rPr>
      </w:pPr>
    </w:p>
    <w:p w:rsidR="00D93AA5" w:rsidRPr="00A25182" w:rsidRDefault="00D93AA5" w:rsidP="00E55E42">
      <w:pPr>
        <w:jc w:val="both"/>
        <w:rPr>
          <w:rFonts w:ascii="Arial" w:hAnsi="Arial" w:cs="Arial"/>
          <w:lang w:val="fr-CH"/>
        </w:rPr>
      </w:pPr>
    </w:p>
    <w:p w:rsidR="00D93AA5" w:rsidRPr="00A25182" w:rsidRDefault="00D93AA5" w:rsidP="00E55E42">
      <w:pPr>
        <w:jc w:val="both"/>
        <w:rPr>
          <w:rFonts w:ascii="Arial" w:hAnsi="Arial" w:cs="Arial"/>
          <w:lang w:val="fr-CH"/>
        </w:rPr>
      </w:pPr>
    </w:p>
    <w:p w:rsidR="00D93AA5" w:rsidRPr="00A25182" w:rsidRDefault="00D93AA5" w:rsidP="00E55E42">
      <w:pPr>
        <w:jc w:val="both"/>
        <w:rPr>
          <w:rFonts w:ascii="Arial" w:hAnsi="Arial" w:cs="Arial"/>
          <w:lang w:val="fr-CH"/>
        </w:rPr>
      </w:pPr>
    </w:p>
    <w:p w:rsidR="00D93AA5" w:rsidRPr="00A25182" w:rsidRDefault="0024162B" w:rsidP="00E55E42">
      <w:pPr>
        <w:jc w:val="both"/>
        <w:rPr>
          <w:rFonts w:ascii="Arial" w:hAnsi="Arial" w:cs="Arial"/>
          <w:lang w:val="fr-CH"/>
        </w:rPr>
      </w:pPr>
      <w:r>
        <w:rPr>
          <w:rFonts w:ascii="Arial" w:hAnsi="Arial" w:cs="Arial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4507230</wp:posOffset>
                </wp:positionH>
                <wp:positionV relativeFrom="paragraph">
                  <wp:posOffset>152623</wp:posOffset>
                </wp:positionV>
                <wp:extent cx="90295" cy="256019"/>
                <wp:effectExtent l="38100" t="19050" r="43180" b="2984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9768">
                          <a:off x="0" y="0"/>
                          <a:ext cx="90295" cy="25601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2835C" id="Rectangle 3" o:spid="_x0000_s1026" style="position:absolute;margin-left:354.9pt;margin-top:12pt;width:7.1pt;height:20.15pt;rotation:786179fd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" filled="f" strokecolor="#92d050" strokeweight="1.5pt"/>
            </w:pict>
          </mc:Fallback>
        </mc:AlternateContent>
      </w:r>
    </w:p>
    <w:p w:rsidR="00D93AA5" w:rsidRPr="00A25182" w:rsidRDefault="0024162B" w:rsidP="00E55E42">
      <w:pPr>
        <w:jc w:val="both"/>
        <w:rPr>
          <w:rFonts w:ascii="Arial" w:hAnsi="Arial" w:cs="Arial"/>
          <w:lang w:val="fr-CH"/>
        </w:rPr>
      </w:pPr>
      <w:r>
        <w:rPr>
          <w:rFonts w:ascii="Arial" w:hAnsi="Arial" w:cs="Arial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99E7CEA" wp14:editId="102AF726">
                <wp:simplePos x="0" y="0"/>
                <wp:positionH relativeFrom="column">
                  <wp:posOffset>3546252</wp:posOffset>
                </wp:positionH>
                <wp:positionV relativeFrom="paragraph">
                  <wp:posOffset>118745</wp:posOffset>
                </wp:positionV>
                <wp:extent cx="93343" cy="132557"/>
                <wp:effectExtent l="18415" t="38735" r="20955" b="400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25218">
                          <a:off x="0" y="0"/>
                          <a:ext cx="93343" cy="1325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37155" id="Rectangle 4" o:spid="_x0000_s1026" style="position:absolute;margin-left:279.25pt;margin-top:9.35pt;width:7.35pt;height:10.45pt;rotation:6690371fd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" filled="f" strokecolor="#92d050" strokeweight="1.5pt"/>
            </w:pict>
          </mc:Fallback>
        </mc:AlternateContent>
      </w:r>
      <w:r w:rsidR="001F0B40" w:rsidRPr="00476FB5">
        <w:rPr>
          <w:rFonts w:ascii="Arial" w:hAnsi="Arial" w:cs="Arial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6F53C89" wp14:editId="09200FA4">
                <wp:simplePos x="0" y="0"/>
                <wp:positionH relativeFrom="column">
                  <wp:posOffset>2028248</wp:posOffset>
                </wp:positionH>
                <wp:positionV relativeFrom="paragraph">
                  <wp:posOffset>65001</wp:posOffset>
                </wp:positionV>
                <wp:extent cx="1069340" cy="523240"/>
                <wp:effectExtent l="0" t="342900" r="16510" b="10160"/>
                <wp:wrapNone/>
                <wp:docPr id="14" name="Légende encadrée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523240"/>
                        </a:xfrm>
                        <a:prstGeom prst="borderCallout1">
                          <a:avLst>
                            <a:gd name="adj1" fmla="val -1273"/>
                            <a:gd name="adj2" fmla="val 41617"/>
                            <a:gd name="adj3" fmla="val -60367"/>
                            <a:gd name="adj4" fmla="val 67909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txbx>
                        <w:txbxContent>
                          <w:p w:rsidR="00CF3FFB" w:rsidRPr="00341483" w:rsidRDefault="0024162B" w:rsidP="00341483">
                            <w:pPr>
                              <w:spacing w:line="22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17365D" w:themeColor="text2" w:themeShade="BF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17365D" w:themeColor="text2" w:themeShade="BF"/>
                                <w:sz w:val="22"/>
                                <w:szCs w:val="18"/>
                              </w:rPr>
                              <w:t>C</w:t>
                            </w:r>
                          </w:p>
                          <w:p w:rsidR="00CF3FFB" w:rsidRPr="00341483" w:rsidRDefault="00E057FC" w:rsidP="00341483">
                            <w:pPr>
                              <w:spacing w:line="220" w:lineRule="exact"/>
                              <w:jc w:val="center"/>
                              <w:rPr>
                                <w:rFonts w:asciiTheme="minorHAnsi" w:hAnsiTheme="minorHAnsi" w:cstheme="minorHAnsi"/>
                                <w:color w:val="17365D" w:themeColor="text2" w:themeShade="BF"/>
                                <w:sz w:val="20"/>
                                <w:szCs w:val="18"/>
                              </w:rPr>
                            </w:pPr>
                            <w:proofErr w:type="gramStart"/>
                            <w:r w:rsidRPr="00341483">
                              <w:rPr>
                                <w:rFonts w:asciiTheme="minorHAnsi" w:hAnsiTheme="minorHAnsi" w:cstheme="minorHAnsi"/>
                                <w:color w:val="17365D" w:themeColor="text2" w:themeShade="BF"/>
                                <w:sz w:val="20"/>
                                <w:szCs w:val="18"/>
                              </w:rPr>
                              <w:t>sous</w:t>
                            </w:r>
                            <w:proofErr w:type="gramEnd"/>
                            <w:r w:rsidRPr="00341483">
                              <w:rPr>
                                <w:rFonts w:asciiTheme="minorHAnsi" w:hAnsiTheme="minorHAnsi" w:cstheme="minorHAnsi"/>
                                <w:color w:val="17365D" w:themeColor="text2" w:themeShade="BF"/>
                                <w:sz w:val="20"/>
                                <w:szCs w:val="18"/>
                              </w:rPr>
                              <w:t>-terrain</w:t>
                            </w:r>
                          </w:p>
                          <w:p w:rsidR="005E5C3E" w:rsidRPr="005E5C3E" w:rsidRDefault="005E5C3E" w:rsidP="00341483">
                            <w:pPr>
                              <w:spacing w:line="220" w:lineRule="exact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41483">
                              <w:rPr>
                                <w:rFonts w:asciiTheme="minorHAnsi" w:hAnsiTheme="minorHAnsi" w:cstheme="minorHAnsi"/>
                                <w:color w:val="17365D" w:themeColor="text2" w:themeShade="BF"/>
                                <w:sz w:val="20"/>
                                <w:szCs w:val="18"/>
                              </w:rPr>
                              <w:t xml:space="preserve">4 places Visiteurs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53C89" id="Légende encadrée 1 14" o:spid="_x0000_s1028" type="#_x0000_t47" style="position:absolute;left:0;text-align:left;margin-left:159.7pt;margin-top:5.1pt;width:84.2pt;height:41.2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" adj="14668,-13039,8989,-275" fillcolor="#ffc000" strokecolor="window" strokeweight="1pt">
                <v:stroke startarrow="block"/>
                <v:textbox inset="0,0,0,0">
                  <w:txbxContent>
                    <w:p w:rsidR="00CF3FFB" w:rsidRPr="00341483" w:rsidRDefault="0024162B" w:rsidP="00341483">
                      <w:pPr>
                        <w:spacing w:line="220" w:lineRule="exact"/>
                        <w:jc w:val="center"/>
                        <w:rPr>
                          <w:rFonts w:asciiTheme="minorHAnsi" w:hAnsiTheme="minorHAnsi" w:cstheme="minorHAnsi"/>
                          <w:b/>
                          <w:color w:val="17365D" w:themeColor="text2" w:themeShade="BF"/>
                          <w:sz w:val="22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17365D" w:themeColor="text2" w:themeShade="BF"/>
                          <w:sz w:val="22"/>
                          <w:szCs w:val="18"/>
                        </w:rPr>
                        <w:t>C</w:t>
                      </w:r>
                    </w:p>
                    <w:p w:rsidR="00CF3FFB" w:rsidRPr="00341483" w:rsidRDefault="00E057FC" w:rsidP="00341483">
                      <w:pPr>
                        <w:spacing w:line="220" w:lineRule="exact"/>
                        <w:jc w:val="center"/>
                        <w:rPr>
                          <w:rFonts w:asciiTheme="minorHAnsi" w:hAnsiTheme="minorHAnsi" w:cstheme="minorHAnsi"/>
                          <w:color w:val="17365D" w:themeColor="text2" w:themeShade="BF"/>
                          <w:sz w:val="20"/>
                          <w:szCs w:val="18"/>
                        </w:rPr>
                      </w:pPr>
                      <w:proofErr w:type="gramStart"/>
                      <w:r w:rsidRPr="00341483">
                        <w:rPr>
                          <w:rFonts w:asciiTheme="minorHAnsi" w:hAnsiTheme="minorHAnsi" w:cstheme="minorHAnsi"/>
                          <w:color w:val="17365D" w:themeColor="text2" w:themeShade="BF"/>
                          <w:sz w:val="20"/>
                          <w:szCs w:val="18"/>
                        </w:rPr>
                        <w:t>sous</w:t>
                      </w:r>
                      <w:proofErr w:type="gramEnd"/>
                      <w:r w:rsidRPr="00341483">
                        <w:rPr>
                          <w:rFonts w:asciiTheme="minorHAnsi" w:hAnsiTheme="minorHAnsi" w:cstheme="minorHAnsi"/>
                          <w:color w:val="17365D" w:themeColor="text2" w:themeShade="BF"/>
                          <w:sz w:val="20"/>
                          <w:szCs w:val="18"/>
                        </w:rPr>
                        <w:t>-terrain</w:t>
                      </w:r>
                    </w:p>
                    <w:p w:rsidR="005E5C3E" w:rsidRPr="005E5C3E" w:rsidRDefault="005E5C3E" w:rsidP="00341483">
                      <w:pPr>
                        <w:spacing w:line="220" w:lineRule="exact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341483">
                        <w:rPr>
                          <w:rFonts w:asciiTheme="minorHAnsi" w:hAnsiTheme="minorHAnsi" w:cstheme="minorHAnsi"/>
                          <w:color w:val="17365D" w:themeColor="text2" w:themeShade="BF"/>
                          <w:sz w:val="20"/>
                          <w:szCs w:val="18"/>
                        </w:rPr>
                        <w:t xml:space="preserve">4 places Visiteurs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D93AA5" w:rsidRPr="00A25182" w:rsidRDefault="00D93AA5" w:rsidP="00E55E42">
      <w:pPr>
        <w:jc w:val="both"/>
        <w:rPr>
          <w:rFonts w:ascii="Arial" w:hAnsi="Arial" w:cs="Arial"/>
          <w:lang w:val="fr-CH"/>
        </w:rPr>
      </w:pPr>
    </w:p>
    <w:p w:rsidR="00D93AA5" w:rsidRPr="00A25182" w:rsidRDefault="00D93AA5" w:rsidP="00E55E42">
      <w:pPr>
        <w:jc w:val="both"/>
        <w:rPr>
          <w:rFonts w:ascii="Arial" w:hAnsi="Arial" w:cs="Arial"/>
          <w:lang w:val="fr-CH"/>
        </w:rPr>
      </w:pPr>
    </w:p>
    <w:p w:rsidR="00D93AA5" w:rsidRPr="00A25182" w:rsidRDefault="00D93AA5" w:rsidP="00E55E42">
      <w:pPr>
        <w:jc w:val="both"/>
        <w:rPr>
          <w:rFonts w:ascii="Arial" w:hAnsi="Arial" w:cs="Arial"/>
          <w:lang w:val="fr-CH"/>
        </w:rPr>
      </w:pPr>
    </w:p>
    <w:p w:rsidR="00D93AA5" w:rsidRPr="00A25182" w:rsidRDefault="00D93AA5" w:rsidP="00E55E42">
      <w:pPr>
        <w:jc w:val="both"/>
        <w:rPr>
          <w:rFonts w:ascii="Arial" w:hAnsi="Arial" w:cs="Arial"/>
          <w:lang w:val="fr-CH"/>
        </w:rPr>
      </w:pPr>
    </w:p>
    <w:p w:rsidR="001F0B40" w:rsidRDefault="001F0B40" w:rsidP="00E55E42">
      <w:pPr>
        <w:jc w:val="both"/>
        <w:rPr>
          <w:rFonts w:ascii="Arial" w:hAnsi="Arial" w:cs="Arial"/>
          <w:color w:val="1F497D"/>
          <w:sz w:val="22"/>
          <w:szCs w:val="22"/>
        </w:rPr>
      </w:pPr>
    </w:p>
    <w:p w:rsidR="001F0B40" w:rsidRDefault="001F0B40" w:rsidP="00E55E42">
      <w:pPr>
        <w:jc w:val="both"/>
        <w:rPr>
          <w:rFonts w:ascii="Arial" w:hAnsi="Arial" w:cs="Arial"/>
          <w:color w:val="1F497D"/>
          <w:sz w:val="22"/>
          <w:szCs w:val="22"/>
        </w:rPr>
      </w:pPr>
    </w:p>
    <w:p w:rsidR="00D93AA5" w:rsidRPr="00476FB5" w:rsidRDefault="003C7EFF" w:rsidP="00E55E42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1F497D"/>
          <w:sz w:val="22"/>
          <w:szCs w:val="22"/>
        </w:rPr>
        <w:t>Nos</w:t>
      </w:r>
      <w:r w:rsidR="006A6799" w:rsidRPr="00476FB5">
        <w:rPr>
          <w:rFonts w:ascii="Arial" w:hAnsi="Arial" w:cs="Arial"/>
          <w:color w:val="1F497D"/>
          <w:sz w:val="22"/>
          <w:szCs w:val="22"/>
        </w:rPr>
        <w:t xml:space="preserve"> bureaux </w:t>
      </w:r>
      <w:bookmarkStart w:id="0" w:name="_GoBack"/>
      <w:bookmarkEnd w:id="0"/>
      <w:r w:rsidR="007C3EDC" w:rsidRPr="00476FB5">
        <w:rPr>
          <w:rFonts w:ascii="Arial" w:hAnsi="Arial" w:cs="Arial"/>
          <w:color w:val="1F497D"/>
          <w:sz w:val="22"/>
          <w:szCs w:val="22"/>
        </w:rPr>
        <w:t xml:space="preserve">sont situés au 2ème étage. </w:t>
      </w:r>
      <w:r w:rsidR="00CF3FFB">
        <w:rPr>
          <w:rFonts w:ascii="Arial" w:hAnsi="Arial" w:cs="Arial"/>
          <w:color w:val="1F497D"/>
          <w:sz w:val="22"/>
          <w:szCs w:val="22"/>
        </w:rPr>
        <w:t>A</w:t>
      </w:r>
      <w:r w:rsidR="006A6799" w:rsidRPr="00476FB5">
        <w:rPr>
          <w:rFonts w:ascii="Arial" w:hAnsi="Arial" w:cs="Arial"/>
          <w:color w:val="1F497D"/>
          <w:sz w:val="22"/>
          <w:szCs w:val="22"/>
        </w:rPr>
        <w:t xml:space="preserve">ccessibles depuis le sous-sol, par la porte intérieure </w:t>
      </w:r>
      <w:r w:rsidR="00CF3FFB">
        <w:rPr>
          <w:rFonts w:ascii="Arial" w:hAnsi="Arial" w:cs="Arial"/>
          <w:color w:val="1F497D"/>
          <w:sz w:val="22"/>
          <w:szCs w:val="22"/>
        </w:rPr>
        <w:t>côté entrée</w:t>
      </w:r>
      <w:r w:rsidR="00FC6F85" w:rsidRPr="00476FB5">
        <w:rPr>
          <w:rFonts w:ascii="Arial" w:hAnsi="Arial" w:cs="Arial"/>
          <w:color w:val="1F497D"/>
          <w:sz w:val="22"/>
          <w:szCs w:val="22"/>
        </w:rPr>
        <w:t xml:space="preserve"> du parking </w:t>
      </w:r>
      <w:r w:rsidR="00CF3FFB">
        <w:rPr>
          <w:rFonts w:ascii="Arial" w:hAnsi="Arial" w:cs="Arial"/>
          <w:color w:val="1F497D"/>
          <w:sz w:val="22"/>
          <w:szCs w:val="22"/>
        </w:rPr>
        <w:t>ou par</w:t>
      </w:r>
      <w:r w:rsidR="00FC6F85" w:rsidRPr="00476FB5">
        <w:rPr>
          <w:rFonts w:ascii="Arial" w:hAnsi="Arial" w:cs="Arial"/>
          <w:color w:val="1F497D"/>
          <w:sz w:val="22"/>
          <w:szCs w:val="22"/>
        </w:rPr>
        <w:t xml:space="preserve"> la porte </w:t>
      </w:r>
      <w:r w:rsidR="00251C9B" w:rsidRPr="00476FB5">
        <w:rPr>
          <w:rFonts w:ascii="Arial" w:hAnsi="Arial" w:cs="Arial"/>
          <w:color w:val="1F497D"/>
          <w:sz w:val="22"/>
          <w:szCs w:val="22"/>
        </w:rPr>
        <w:t>extérieure</w:t>
      </w:r>
      <w:r w:rsidR="00FC6F85" w:rsidRPr="00476FB5">
        <w:rPr>
          <w:rFonts w:ascii="Arial" w:hAnsi="Arial" w:cs="Arial"/>
          <w:color w:val="1F497D"/>
          <w:sz w:val="22"/>
          <w:szCs w:val="22"/>
        </w:rPr>
        <w:t xml:space="preserve"> (voir image ci-dessous).</w:t>
      </w:r>
    </w:p>
    <w:p w:rsidR="00D93AA5" w:rsidRPr="00476FB5" w:rsidRDefault="00D93AA5" w:rsidP="00E55E42">
      <w:pPr>
        <w:jc w:val="both"/>
        <w:rPr>
          <w:rFonts w:ascii="Arial" w:hAnsi="Arial" w:cs="Arial"/>
        </w:rPr>
      </w:pPr>
    </w:p>
    <w:p w:rsidR="00D93AA5" w:rsidRPr="00476FB5" w:rsidRDefault="00B47B7F" w:rsidP="00E55E42">
      <w:pPr>
        <w:jc w:val="both"/>
        <w:rPr>
          <w:rFonts w:ascii="Arial" w:hAnsi="Arial" w:cs="Arial"/>
        </w:rPr>
      </w:pPr>
      <w:r w:rsidRPr="00476FB5">
        <w:rPr>
          <w:rFonts w:ascii="Arial" w:hAnsi="Arial" w:cs="Arial"/>
          <w:noProof/>
          <w:lang w:val="fr-CH" w:eastAsia="fr-CH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margin">
              <wp:posOffset>783714</wp:posOffset>
            </wp:positionH>
            <wp:positionV relativeFrom="paragraph">
              <wp:posOffset>14283</wp:posOffset>
            </wp:positionV>
            <wp:extent cx="4405745" cy="2042642"/>
            <wp:effectExtent l="0" t="0" r="0" b="0"/>
            <wp:wrapNone/>
            <wp:docPr id="6" name="Image 6" descr="cid:image015.jpg@01D5A110.F4A3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mage015.jpg@01D5A110.F4A3025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0" b="5848"/>
                    <a:stretch/>
                  </pic:blipFill>
                  <pic:spPr bwMode="auto">
                    <a:xfrm>
                      <a:off x="0" y="0"/>
                      <a:ext cx="4433172" cy="205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AA5" w:rsidRPr="00476FB5" w:rsidRDefault="00D93AA5" w:rsidP="00E55E42">
      <w:pPr>
        <w:jc w:val="both"/>
        <w:rPr>
          <w:rFonts w:ascii="Arial" w:hAnsi="Arial" w:cs="Arial"/>
        </w:rPr>
      </w:pPr>
    </w:p>
    <w:p w:rsidR="00D93AA5" w:rsidRPr="00476FB5" w:rsidRDefault="00D93AA5" w:rsidP="00E55E42">
      <w:pPr>
        <w:jc w:val="both"/>
        <w:rPr>
          <w:rFonts w:ascii="Arial" w:hAnsi="Arial" w:cs="Arial"/>
        </w:rPr>
      </w:pPr>
    </w:p>
    <w:p w:rsidR="00D93AA5" w:rsidRPr="00476FB5" w:rsidRDefault="00D93AA5" w:rsidP="00E55E42">
      <w:pPr>
        <w:jc w:val="both"/>
        <w:rPr>
          <w:rFonts w:ascii="Arial" w:hAnsi="Arial" w:cs="Arial"/>
        </w:rPr>
      </w:pPr>
    </w:p>
    <w:p w:rsidR="00D93AA5" w:rsidRPr="00476FB5" w:rsidRDefault="00D93AA5" w:rsidP="00E55E42">
      <w:pPr>
        <w:jc w:val="both"/>
        <w:rPr>
          <w:rFonts w:ascii="Arial" w:hAnsi="Arial" w:cs="Arial"/>
        </w:rPr>
      </w:pPr>
    </w:p>
    <w:p w:rsidR="00D93AA5" w:rsidRPr="00476FB5" w:rsidRDefault="008E5525" w:rsidP="00E55E4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2793291</wp:posOffset>
                </wp:positionH>
                <wp:positionV relativeFrom="paragraph">
                  <wp:posOffset>7455</wp:posOffset>
                </wp:positionV>
                <wp:extent cx="243840" cy="370956"/>
                <wp:effectExtent l="0" t="0" r="22860" b="101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3709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A90E3" id="Rectangle 2" o:spid="_x0000_s1026" style="position:absolute;margin-left:219.95pt;margin-top:.6pt;width:19.2pt;height:29.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" filled="f" strokecolor="red" strokeweight="2pt"/>
            </w:pict>
          </mc:Fallback>
        </mc:AlternateContent>
      </w:r>
    </w:p>
    <w:p w:rsidR="00D93AA5" w:rsidRPr="00476FB5" w:rsidRDefault="0024162B" w:rsidP="00E55E4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2301859</wp:posOffset>
                </wp:positionH>
                <wp:positionV relativeFrom="paragraph">
                  <wp:posOffset>156523</wp:posOffset>
                </wp:positionV>
                <wp:extent cx="412750" cy="184150"/>
                <wp:effectExtent l="0" t="38100" r="63500" b="25400"/>
                <wp:wrapNone/>
                <wp:docPr id="304" name="Connecteur droit avec flèch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2750" cy="184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92736" id="Connecteur droit avec flèche 304" o:spid="_x0000_s1026" type="#_x0000_t32" style="position:absolute;margin-left:181.25pt;margin-top:12.3pt;width:32.5pt;height:14.5pt;flip: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" strokecolor="white [3212]">
                <v:stroke endarrow="block"/>
              </v:shape>
            </w:pict>
          </mc:Fallback>
        </mc:AlternateContent>
      </w:r>
    </w:p>
    <w:p w:rsidR="00D93AA5" w:rsidRPr="00476FB5" w:rsidRDefault="00B47B7F" w:rsidP="00E55E4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3785235</wp:posOffset>
                </wp:positionH>
                <wp:positionV relativeFrom="paragraph">
                  <wp:posOffset>86583</wp:posOffset>
                </wp:positionV>
                <wp:extent cx="511810" cy="507365"/>
                <wp:effectExtent l="0" t="57150" r="21590" b="0"/>
                <wp:wrapNone/>
                <wp:docPr id="7" name="Ar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35988">
                          <a:off x="0" y="0"/>
                          <a:ext cx="511810" cy="507365"/>
                        </a:xfrm>
                        <a:prstGeom prst="arc">
                          <a:avLst>
                            <a:gd name="adj1" fmla="val 13935109"/>
                            <a:gd name="adj2" fmla="val 20467528"/>
                          </a:avLst>
                        </a:prstGeom>
                        <a:ln>
                          <a:solidFill>
                            <a:schemeClr val="bg1"/>
                          </a:solidFill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F9A9F" id="Arc 7" o:spid="_x0000_s1026" style="position:absolute;margin-left:298.05pt;margin-top:6.8pt;width:40.3pt;height:39.95pt;rotation:2769975fd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1810,50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" path="m100097,52440nsc165153,2943,250198,-12648,328808,10511v79157,23321,142097,83074,169020,160463l255905,253683,100097,52440xem100097,52440nfc165153,2943,250198,-12648,328808,10511v79157,23321,142097,83074,169020,160463e" filled="f" strokecolor="white [3212]">
                <v:stroke startarrow="block"/>
                <v:path arrowok="t" o:connecttype="custom" o:connectlocs="100097,52440;328808,10511;497828,170974" o:connectangles="0,0,0"/>
              </v:shape>
            </w:pict>
          </mc:Fallback>
        </mc:AlternateContent>
      </w:r>
    </w:p>
    <w:p w:rsidR="00AB59F4" w:rsidRDefault="00341483" w:rsidP="00E55E4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1377133</wp:posOffset>
                </wp:positionH>
                <wp:positionV relativeFrom="paragraph">
                  <wp:posOffset>7109</wp:posOffset>
                </wp:positionV>
                <wp:extent cx="1074717" cy="254000"/>
                <wp:effectExtent l="0" t="0" r="11430" b="12700"/>
                <wp:wrapNone/>
                <wp:docPr id="303" name="Zone de text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717" cy="2540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31B2F" w:rsidRPr="00341483" w:rsidRDefault="0024162B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  <w:lang w:val="fr-CH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  <w:lang w:val="fr-CH"/>
                              </w:rPr>
                              <w:t>Accès extérieur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03" o:spid="_x0000_s1029" type="#_x0000_t202" style="position:absolute;left:0;text-align:left;margin-left:108.45pt;margin-top:.55pt;width:84.6pt;height:20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" fillcolor="#548dd4 [1951]" strokecolor="white [3212]" strokeweight=".5pt">
                <v:textbox>
                  <w:txbxContent>
                    <w:p w:rsidR="00031B2F" w:rsidRPr="00341483" w:rsidRDefault="0024162B">
                      <w:pPr>
                        <w:rPr>
                          <w:color w:val="FFFFFF" w:themeColor="background1"/>
                          <w:sz w:val="22"/>
                          <w:szCs w:val="22"/>
                          <w:lang w:val="fr-CH"/>
                        </w:rPr>
                      </w:pPr>
                      <w:r>
                        <w:rPr>
                          <w:color w:val="FFFFFF" w:themeColor="background1"/>
                          <w:sz w:val="22"/>
                          <w:szCs w:val="22"/>
                          <w:lang w:val="fr-CH"/>
                        </w:rPr>
                        <w:t>Accès extérieur</w:t>
                      </w:r>
                    </w:p>
                  </w:txbxContent>
                </v:textbox>
              </v:shape>
            </w:pict>
          </mc:Fallback>
        </mc:AlternateContent>
      </w:r>
    </w:p>
    <w:p w:rsidR="00AB59F4" w:rsidRPr="00AB59F4" w:rsidRDefault="0024162B" w:rsidP="00AB59F4">
      <w:pPr>
        <w:rPr>
          <w:rFonts w:ascii="Arial" w:hAnsi="Arial" w:cs="Arial"/>
        </w:rPr>
      </w:pPr>
      <w:r>
        <w:rPr>
          <w:rFonts w:ascii="Arial" w:hAnsi="Arial" w:cs="Arial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47BF28C" wp14:editId="5214DE3E">
                <wp:simplePos x="0" y="0"/>
                <wp:positionH relativeFrom="column">
                  <wp:posOffset>3587750</wp:posOffset>
                </wp:positionH>
                <wp:positionV relativeFrom="paragraph">
                  <wp:posOffset>137572</wp:posOffset>
                </wp:positionV>
                <wp:extent cx="1898650" cy="462915"/>
                <wp:effectExtent l="0" t="0" r="25400" b="13335"/>
                <wp:wrapNone/>
                <wp:docPr id="305" name="Zone de text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4629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52EE6" w:rsidRDefault="0024162B" w:rsidP="00652EE6">
                            <w:pPr>
                              <w:rPr>
                                <w:color w:val="FFFFFF" w:themeColor="background1"/>
                                <w:lang w:val="fr-CH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  <w:lang w:val="fr-CH"/>
                              </w:rPr>
                              <w:t>Entrée</w:t>
                            </w:r>
                            <w:r w:rsidR="00652EE6" w:rsidRPr="00341483">
                              <w:rPr>
                                <w:color w:val="FFFFFF" w:themeColor="background1"/>
                                <w:lang w:val="fr-CH"/>
                              </w:rPr>
                              <w:t xml:space="preserve"> parking sous-terrain</w:t>
                            </w:r>
                          </w:p>
                          <w:p w:rsidR="0024162B" w:rsidRPr="00341483" w:rsidRDefault="0024162B" w:rsidP="00652EE6">
                            <w:pPr>
                              <w:rPr>
                                <w:color w:val="FFFFFF" w:themeColor="background1"/>
                                <w:lang w:val="fr-CH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r-CH"/>
                              </w:rPr>
                              <w:t>Accès intérieur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BF28C" id="Zone de texte 305" o:spid="_x0000_s1030" type="#_x0000_t202" style="position:absolute;margin-left:282.5pt;margin-top:10.85pt;width:149.5pt;height:36.4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" fillcolor="#548dd4 [1951]" strokecolor="white [3212]" strokeweight=".5pt">
                <v:textbox>
                  <w:txbxContent>
                    <w:p w:rsidR="00652EE6" w:rsidRDefault="0024162B" w:rsidP="00652EE6">
                      <w:pPr>
                        <w:rPr>
                          <w:color w:val="FFFFFF" w:themeColor="background1"/>
                          <w:lang w:val="fr-CH"/>
                        </w:rPr>
                      </w:pPr>
                      <w:r>
                        <w:rPr>
                          <w:color w:val="FFFFFF" w:themeColor="background1"/>
                          <w:sz w:val="22"/>
                          <w:szCs w:val="22"/>
                          <w:lang w:val="fr-CH"/>
                        </w:rPr>
                        <w:t>Entrée</w:t>
                      </w:r>
                      <w:r w:rsidR="00652EE6" w:rsidRPr="00341483">
                        <w:rPr>
                          <w:color w:val="FFFFFF" w:themeColor="background1"/>
                          <w:lang w:val="fr-CH"/>
                        </w:rPr>
                        <w:t xml:space="preserve"> parking sous-terrain</w:t>
                      </w:r>
                    </w:p>
                    <w:p w:rsidR="0024162B" w:rsidRPr="00341483" w:rsidRDefault="0024162B" w:rsidP="00652EE6">
                      <w:pPr>
                        <w:rPr>
                          <w:color w:val="FFFFFF" w:themeColor="background1"/>
                          <w:lang w:val="fr-CH"/>
                        </w:rPr>
                      </w:pPr>
                      <w:r>
                        <w:rPr>
                          <w:color w:val="FFFFFF" w:themeColor="background1"/>
                          <w:lang w:val="fr-CH"/>
                        </w:rPr>
                        <w:t>Accès intérieur</w:t>
                      </w:r>
                    </w:p>
                  </w:txbxContent>
                </v:textbox>
              </v:shape>
            </w:pict>
          </mc:Fallback>
        </mc:AlternateContent>
      </w:r>
    </w:p>
    <w:p w:rsidR="00AB59F4" w:rsidRPr="00AB59F4" w:rsidRDefault="00AB59F4" w:rsidP="00AB59F4">
      <w:pPr>
        <w:rPr>
          <w:rFonts w:ascii="Arial" w:hAnsi="Arial" w:cs="Arial"/>
        </w:rPr>
      </w:pPr>
    </w:p>
    <w:p w:rsidR="00AB59F4" w:rsidRPr="00AB59F4" w:rsidRDefault="00AB59F4" w:rsidP="00AB59F4">
      <w:pPr>
        <w:rPr>
          <w:rFonts w:ascii="Arial" w:hAnsi="Arial" w:cs="Arial"/>
        </w:rPr>
      </w:pPr>
    </w:p>
    <w:p w:rsidR="00AB59F4" w:rsidRPr="00AB59F4" w:rsidRDefault="00AB59F4" w:rsidP="00AB59F4">
      <w:pPr>
        <w:rPr>
          <w:rFonts w:ascii="Arial" w:hAnsi="Arial" w:cs="Arial"/>
        </w:rPr>
      </w:pPr>
    </w:p>
    <w:p w:rsidR="00D93AA5" w:rsidRPr="00AB59F4" w:rsidRDefault="00AB59F4" w:rsidP="00AB59F4">
      <w:pPr>
        <w:tabs>
          <w:tab w:val="left" w:pos="303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D93AA5" w:rsidRPr="00AB59F4" w:rsidSect="001F0B40">
      <w:headerReference w:type="default" r:id="rId12"/>
      <w:footerReference w:type="default" r:id="rId13"/>
      <w:type w:val="continuous"/>
      <w:pgSz w:w="11906" w:h="16838"/>
      <w:pgMar w:top="210" w:right="849" w:bottom="284" w:left="851" w:header="146" w:footer="191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52C1" w:rsidRDefault="008B52C1" w:rsidP="004E455A">
      <w:r>
        <w:separator/>
      </w:r>
    </w:p>
  </w:endnote>
  <w:endnote w:type="continuationSeparator" w:id="0">
    <w:p w:rsidR="008B52C1" w:rsidRDefault="008B52C1" w:rsidP="004E4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3ED3" w:rsidRDefault="00073ED3" w:rsidP="005D548C">
    <w:pPr>
      <w:pStyle w:val="Pieddepage"/>
      <w:tabs>
        <w:tab w:val="clear" w:pos="4536"/>
      </w:tabs>
      <w:spacing w:line="200" w:lineRule="exact"/>
      <w:rPr>
        <w:rFonts w:ascii="Arial" w:hAnsi="Arial" w:cs="Arial"/>
        <w:sz w:val="16"/>
      </w:rPr>
    </w:pPr>
    <w:r w:rsidRPr="005D548C">
      <w:rPr>
        <w:rFonts w:ascii="Arial" w:hAnsi="Arial" w:cs="Arial"/>
        <w:sz w:val="16"/>
      </w:rPr>
      <w:t xml:space="preserve">APROMAD / </w:t>
    </w:r>
    <w:r w:rsidR="00C21862">
      <w:rPr>
        <w:rFonts w:ascii="Arial" w:hAnsi="Arial" w:cs="Arial"/>
        <w:sz w:val="16"/>
      </w:rPr>
      <w:t>Direction</w:t>
    </w:r>
    <w:r w:rsidRPr="005D548C">
      <w:rPr>
        <w:rFonts w:ascii="Arial" w:hAnsi="Arial" w:cs="Arial"/>
        <w:sz w:val="16"/>
      </w:rPr>
      <w:t xml:space="preserve"> / </w:t>
    </w:r>
    <w:r w:rsidR="00251C9B">
      <w:rPr>
        <w:rFonts w:ascii="Arial" w:hAnsi="Arial" w:cs="Arial"/>
        <w:sz w:val="16"/>
      </w:rPr>
      <w:t>IM/CK</w:t>
    </w:r>
    <w:r w:rsidR="00C21862">
      <w:rPr>
        <w:rFonts w:ascii="Arial" w:hAnsi="Arial" w:cs="Arial"/>
        <w:sz w:val="16"/>
      </w:rPr>
      <w:t xml:space="preserve"> </w:t>
    </w:r>
    <w:r w:rsidRPr="005D548C">
      <w:rPr>
        <w:rFonts w:ascii="Arial" w:hAnsi="Arial" w:cs="Arial"/>
        <w:sz w:val="16"/>
      </w:rPr>
      <w:t xml:space="preserve">/ version du </w:t>
    </w:r>
    <w:r w:rsidR="00AB59F4">
      <w:rPr>
        <w:rFonts w:ascii="Arial" w:hAnsi="Arial" w:cs="Arial"/>
        <w:sz w:val="16"/>
      </w:rPr>
      <w:t>7 juin</w:t>
    </w:r>
    <w:r w:rsidR="003E7E83">
      <w:rPr>
        <w:rFonts w:ascii="Arial" w:hAnsi="Arial" w:cs="Arial"/>
        <w:sz w:val="16"/>
      </w:rP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52C1" w:rsidRDefault="008B52C1" w:rsidP="004E455A">
      <w:r>
        <w:separator/>
      </w:r>
    </w:p>
  </w:footnote>
  <w:footnote w:type="continuationSeparator" w:id="0">
    <w:p w:rsidR="008B52C1" w:rsidRDefault="008B52C1" w:rsidP="004E45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3BB" w:rsidRPr="00261E06" w:rsidRDefault="00D36182" w:rsidP="00261E06">
    <w:pPr>
      <w:pStyle w:val="En-tte"/>
      <w:tabs>
        <w:tab w:val="clear" w:pos="4536"/>
        <w:tab w:val="clear" w:pos="9072"/>
        <w:tab w:val="right" w:pos="10065"/>
      </w:tabs>
      <w:rPr>
        <w:rFonts w:ascii="Arial" w:hAnsi="Arial" w:cs="Arial"/>
        <w:color w:val="1F497D"/>
        <w:sz w:val="28"/>
        <w:szCs w:val="28"/>
      </w:rPr>
    </w:pPr>
    <w:r>
      <w:rPr>
        <w:noProof/>
        <w:lang w:eastAsia="fr-CH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84513</wp:posOffset>
          </wp:positionV>
          <wp:extent cx="611505" cy="503555"/>
          <wp:effectExtent l="0" t="0" r="0" b="0"/>
          <wp:wrapNone/>
          <wp:docPr id="329" name="Image 3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05" cy="503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F23BB">
      <w:t xml:space="preserve">                                                  </w:t>
    </w:r>
  </w:p>
  <w:p w:rsidR="006F23BB" w:rsidRDefault="00B47B7F" w:rsidP="00261E06">
    <w:pPr>
      <w:pStyle w:val="Default"/>
      <w:ind w:left="2832" w:firstLine="708"/>
      <w:rPr>
        <w:color w:val="1F497D"/>
        <w:sz w:val="28"/>
        <w:szCs w:val="28"/>
      </w:rPr>
    </w:pPr>
    <w:r w:rsidRPr="00261E06">
      <w:rPr>
        <w:noProof/>
        <w:color w:val="1F497D"/>
        <w:sz w:val="28"/>
        <w:szCs w:val="28"/>
        <w:lang w:eastAsia="fr-CH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720725</wp:posOffset>
              </wp:positionH>
              <wp:positionV relativeFrom="paragraph">
                <wp:posOffset>133408</wp:posOffset>
              </wp:positionV>
              <wp:extent cx="732155" cy="247015"/>
              <wp:effectExtent l="0" t="0" r="0" b="1270"/>
              <wp:wrapNone/>
              <wp:docPr id="30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155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A27BF" w:rsidRPr="004E455A" w:rsidRDefault="00FA27BF" w:rsidP="00FA27BF">
                          <w:pPr>
                            <w:spacing w:line="28" w:lineRule="atLeast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APROMAD</w:t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1" type="#_x0000_t202" style="position:absolute;left:0;text-align:left;margin-left:56.75pt;margin-top:10.5pt;width:57.65pt;height:19.4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" stroked="f">
              <v:textbox style="mso-fit-shape-to-text:t" inset="0,,0">
                <w:txbxContent>
                  <w:p w:rsidR="00FA27BF" w:rsidRPr="004E455A" w:rsidRDefault="00FA27BF" w:rsidP="00FA27BF">
                    <w:pPr>
                      <w:spacing w:line="28" w:lineRule="atLeast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</w:rPr>
                      <w:t>APROMAD</w:t>
                    </w:r>
                  </w:p>
                </w:txbxContent>
              </v:textbox>
            </v:shape>
          </w:pict>
        </mc:Fallback>
      </mc:AlternateContent>
    </w:r>
    <w:r w:rsidR="006F23BB">
      <w:rPr>
        <w:color w:val="1F497D"/>
        <w:sz w:val="28"/>
        <w:szCs w:val="28"/>
      </w:rPr>
      <w:t xml:space="preserve">  </w:t>
    </w:r>
    <w:r w:rsidR="006F23BB">
      <w:rPr>
        <w:color w:val="1F497D"/>
        <w:sz w:val="28"/>
        <w:szCs w:val="28"/>
      </w:rPr>
      <w:tab/>
    </w:r>
    <w:r w:rsidR="006F23BB">
      <w:rPr>
        <w:color w:val="1F497D"/>
        <w:sz w:val="28"/>
        <w:szCs w:val="28"/>
      </w:rPr>
      <w:tab/>
    </w:r>
    <w:r w:rsidR="006F23BB">
      <w:rPr>
        <w:color w:val="1F497D"/>
        <w:sz w:val="28"/>
        <w:szCs w:val="28"/>
      </w:rPr>
      <w:tab/>
    </w:r>
    <w:r w:rsidR="006F23BB">
      <w:rPr>
        <w:color w:val="1F497D"/>
        <w:sz w:val="28"/>
        <w:szCs w:val="28"/>
      </w:rPr>
      <w:tab/>
    </w:r>
  </w:p>
  <w:p w:rsidR="004E455A" w:rsidRPr="00261E06" w:rsidRDefault="006F23BB" w:rsidP="00261E06">
    <w:pPr>
      <w:pStyle w:val="Default"/>
      <w:ind w:left="2832" w:firstLine="708"/>
      <w:rPr>
        <w:sz w:val="28"/>
        <w:szCs w:val="28"/>
      </w:rPr>
    </w:pPr>
    <w:r>
      <w:rPr>
        <w:color w:val="1F497D"/>
        <w:sz w:val="28"/>
        <w:szCs w:val="28"/>
      </w:rPr>
      <w:tab/>
    </w:r>
    <w:r>
      <w:rPr>
        <w:color w:val="1F497D"/>
        <w:sz w:val="28"/>
        <w:szCs w:val="28"/>
      </w:rPr>
      <w:tab/>
    </w:r>
    <w:r>
      <w:rPr>
        <w:color w:val="1F497D"/>
        <w:sz w:val="28"/>
        <w:szCs w:val="28"/>
      </w:rPr>
      <w:tab/>
    </w:r>
    <w:r>
      <w:rPr>
        <w:color w:val="1F497D"/>
        <w:sz w:val="28"/>
        <w:szCs w:val="28"/>
      </w:rPr>
      <w:tab/>
    </w:r>
    <w:r>
      <w:rPr>
        <w:color w:val="1F497D"/>
        <w:sz w:val="28"/>
        <w:szCs w:val="28"/>
      </w:rPr>
      <w:tab/>
    </w:r>
    <w:r>
      <w:rPr>
        <w:color w:val="1F497D"/>
        <w:sz w:val="28"/>
        <w:szCs w:val="28"/>
      </w:rPr>
      <w:tab/>
    </w:r>
    <w:r>
      <w:rPr>
        <w:color w:val="1F497D"/>
        <w:sz w:val="28"/>
        <w:szCs w:val="28"/>
      </w:rPr>
      <w:tab/>
    </w:r>
    <w:r w:rsidR="00A11322">
      <w:rPr>
        <w:b/>
      </w:rPr>
      <w:t>Plan</w:t>
    </w:r>
    <w:r w:rsidR="00C47F6F">
      <w:rPr>
        <w:b/>
      </w:rPr>
      <w:t xml:space="preserve"> d’accès</w:t>
    </w:r>
  </w:p>
  <w:p w:rsidR="00876F91" w:rsidRPr="00890E4B" w:rsidRDefault="005D548C" w:rsidP="00890E4B">
    <w:pPr>
      <w:pStyle w:val="En-tte"/>
      <w:pBdr>
        <w:bottom w:val="single" w:sz="4" w:space="1" w:color="auto"/>
      </w:pBdr>
      <w:tabs>
        <w:tab w:val="clear" w:pos="4536"/>
        <w:tab w:val="clear" w:pos="9072"/>
        <w:tab w:val="right" w:pos="10065"/>
        <w:tab w:val="right" w:pos="13750"/>
      </w:tabs>
      <w:rPr>
        <w:rFonts w:ascii="Arial" w:hAnsi="Arial" w:cs="Arial"/>
        <w:i/>
      </w:rPr>
    </w:pPr>
    <w:r w:rsidRPr="00AB34E1">
      <w:rPr>
        <w:rFonts w:ascii="Arial" w:hAnsi="Arial" w:cs="Arial"/>
        <w:i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D69D1"/>
    <w:multiLevelType w:val="hybridMultilevel"/>
    <w:tmpl w:val="AA2616A4"/>
    <w:lvl w:ilvl="0" w:tplc="6AE665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1F0BD3"/>
    <w:multiLevelType w:val="hybridMultilevel"/>
    <w:tmpl w:val="7E48F022"/>
    <w:lvl w:ilvl="0" w:tplc="08946C24">
      <w:start w:val="1"/>
      <w:numFmt w:val="upperLetter"/>
      <w:lvlText w:val="%1."/>
      <w:lvlJc w:val="left"/>
      <w:pPr>
        <w:ind w:left="720" w:hanging="360"/>
      </w:pPr>
      <w:rPr>
        <w:b/>
        <w:color w:val="17365D" w:themeColor="text2" w:themeShade="BF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7B59E0"/>
    <w:multiLevelType w:val="multilevel"/>
    <w:tmpl w:val="7C82E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4830420"/>
    <w:multiLevelType w:val="hybridMultilevel"/>
    <w:tmpl w:val="30F6CDF4"/>
    <w:lvl w:ilvl="0" w:tplc="6BB4708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034"/>
    <w:rsid w:val="00031B2F"/>
    <w:rsid w:val="00033BAB"/>
    <w:rsid w:val="00047436"/>
    <w:rsid w:val="00073ED3"/>
    <w:rsid w:val="000972E9"/>
    <w:rsid w:val="000E0C9A"/>
    <w:rsid w:val="0010203F"/>
    <w:rsid w:val="00106E28"/>
    <w:rsid w:val="00130765"/>
    <w:rsid w:val="0016481E"/>
    <w:rsid w:val="001C00C2"/>
    <w:rsid w:val="001F0B40"/>
    <w:rsid w:val="001F0D94"/>
    <w:rsid w:val="00223F26"/>
    <w:rsid w:val="0022497D"/>
    <w:rsid w:val="0024162B"/>
    <w:rsid w:val="00251C9B"/>
    <w:rsid w:val="00254E79"/>
    <w:rsid w:val="00261E06"/>
    <w:rsid w:val="003206AD"/>
    <w:rsid w:val="003304CB"/>
    <w:rsid w:val="00335237"/>
    <w:rsid w:val="00341483"/>
    <w:rsid w:val="003A55A5"/>
    <w:rsid w:val="003C7EFF"/>
    <w:rsid w:val="003D6751"/>
    <w:rsid w:val="003E7E83"/>
    <w:rsid w:val="00472041"/>
    <w:rsid w:val="00476FB5"/>
    <w:rsid w:val="004E455A"/>
    <w:rsid w:val="00510DE8"/>
    <w:rsid w:val="00582A0B"/>
    <w:rsid w:val="00584A83"/>
    <w:rsid w:val="00587182"/>
    <w:rsid w:val="005D548C"/>
    <w:rsid w:val="005E5C3E"/>
    <w:rsid w:val="005F361A"/>
    <w:rsid w:val="00621403"/>
    <w:rsid w:val="00621AD4"/>
    <w:rsid w:val="00652034"/>
    <w:rsid w:val="00652EE6"/>
    <w:rsid w:val="00671A0E"/>
    <w:rsid w:val="006A6799"/>
    <w:rsid w:val="006F23BB"/>
    <w:rsid w:val="006F4771"/>
    <w:rsid w:val="007065B5"/>
    <w:rsid w:val="00797C79"/>
    <w:rsid w:val="007C3EDC"/>
    <w:rsid w:val="007D15CF"/>
    <w:rsid w:val="00876F91"/>
    <w:rsid w:val="0087761D"/>
    <w:rsid w:val="00890E4B"/>
    <w:rsid w:val="00892CA1"/>
    <w:rsid w:val="008A0803"/>
    <w:rsid w:val="008B52C1"/>
    <w:rsid w:val="008D304A"/>
    <w:rsid w:val="008E5525"/>
    <w:rsid w:val="00901A82"/>
    <w:rsid w:val="00915F82"/>
    <w:rsid w:val="009369FF"/>
    <w:rsid w:val="0095033F"/>
    <w:rsid w:val="009732DF"/>
    <w:rsid w:val="009801C2"/>
    <w:rsid w:val="00A06B2A"/>
    <w:rsid w:val="00A11322"/>
    <w:rsid w:val="00A25182"/>
    <w:rsid w:val="00A332CB"/>
    <w:rsid w:val="00A86843"/>
    <w:rsid w:val="00AA637D"/>
    <w:rsid w:val="00AB34E1"/>
    <w:rsid w:val="00AB59F4"/>
    <w:rsid w:val="00AC477A"/>
    <w:rsid w:val="00AD472E"/>
    <w:rsid w:val="00AD4AC8"/>
    <w:rsid w:val="00AE5EB0"/>
    <w:rsid w:val="00AE7783"/>
    <w:rsid w:val="00B02469"/>
    <w:rsid w:val="00B2345F"/>
    <w:rsid w:val="00B33A3C"/>
    <w:rsid w:val="00B47B7F"/>
    <w:rsid w:val="00B809D1"/>
    <w:rsid w:val="00C21862"/>
    <w:rsid w:val="00C47F6F"/>
    <w:rsid w:val="00C703C1"/>
    <w:rsid w:val="00CE2FC4"/>
    <w:rsid w:val="00CF3FFB"/>
    <w:rsid w:val="00D233F4"/>
    <w:rsid w:val="00D36182"/>
    <w:rsid w:val="00D4202F"/>
    <w:rsid w:val="00D42437"/>
    <w:rsid w:val="00D61653"/>
    <w:rsid w:val="00D636FD"/>
    <w:rsid w:val="00D63D24"/>
    <w:rsid w:val="00D93AA5"/>
    <w:rsid w:val="00DC6419"/>
    <w:rsid w:val="00DC74D2"/>
    <w:rsid w:val="00E057FC"/>
    <w:rsid w:val="00E55E42"/>
    <w:rsid w:val="00E750F8"/>
    <w:rsid w:val="00E833AE"/>
    <w:rsid w:val="00E959F3"/>
    <w:rsid w:val="00EB2835"/>
    <w:rsid w:val="00F22593"/>
    <w:rsid w:val="00F25A91"/>
    <w:rsid w:val="00F31535"/>
    <w:rsid w:val="00F63B61"/>
    <w:rsid w:val="00F7180B"/>
    <w:rsid w:val="00F73D9D"/>
    <w:rsid w:val="00FA27BF"/>
    <w:rsid w:val="00FC6F85"/>
    <w:rsid w:val="00FD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3403853C"/>
  <w15:docId w15:val="{E8ABDA08-8785-4842-B647-1E5ED81CA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455A"/>
    <w:pPr>
      <w:spacing w:after="0" w:line="240" w:lineRule="auto"/>
    </w:pPr>
    <w:rPr>
      <w:rFonts w:ascii="New York" w:eastAsia="Times New Roman" w:hAnsi="New York" w:cs="Times New Roman"/>
      <w:sz w:val="24"/>
      <w:szCs w:val="20"/>
      <w:lang w:val="fr-FR" w:eastAsia="fr-FR"/>
    </w:rPr>
  </w:style>
  <w:style w:type="paragraph" w:styleId="Titre1">
    <w:name w:val="heading 1"/>
    <w:basedOn w:val="Normal"/>
    <w:link w:val="Titre1Car"/>
    <w:uiPriority w:val="9"/>
    <w:qFormat/>
    <w:rsid w:val="00AB34E1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fr-CH" w:eastAsia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E455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fr-CH" w:eastAsia="en-US"/>
    </w:rPr>
  </w:style>
  <w:style w:type="character" w:customStyle="1" w:styleId="En-tteCar">
    <w:name w:val="En-tête Car"/>
    <w:basedOn w:val="Policepardfaut"/>
    <w:link w:val="En-tte"/>
    <w:uiPriority w:val="99"/>
    <w:rsid w:val="004E455A"/>
  </w:style>
  <w:style w:type="paragraph" w:styleId="Pieddepage">
    <w:name w:val="footer"/>
    <w:basedOn w:val="Normal"/>
    <w:link w:val="PieddepageCar"/>
    <w:uiPriority w:val="99"/>
    <w:unhideWhenUsed/>
    <w:rsid w:val="004E455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fr-CH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4E455A"/>
  </w:style>
  <w:style w:type="paragraph" w:styleId="Textedebulles">
    <w:name w:val="Balloon Text"/>
    <w:basedOn w:val="Normal"/>
    <w:link w:val="TextedebullesCar"/>
    <w:uiPriority w:val="99"/>
    <w:semiHidden/>
    <w:unhideWhenUsed/>
    <w:rsid w:val="004E455A"/>
    <w:rPr>
      <w:rFonts w:ascii="Tahoma" w:eastAsiaTheme="minorHAnsi" w:hAnsi="Tahoma" w:cs="Tahoma"/>
      <w:sz w:val="16"/>
      <w:szCs w:val="16"/>
      <w:lang w:val="fr-CH"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455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A0803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AB34E1"/>
    <w:rPr>
      <w:rFonts w:ascii="Times New Roman" w:eastAsia="Times New Roman" w:hAnsi="Times New Roman" w:cs="Times New Roman"/>
      <w:b/>
      <w:bCs/>
      <w:kern w:val="36"/>
      <w:sz w:val="48"/>
      <w:szCs w:val="48"/>
      <w:lang w:eastAsia="fr-CH"/>
    </w:rPr>
  </w:style>
  <w:style w:type="character" w:styleId="lev">
    <w:name w:val="Strong"/>
    <w:basedOn w:val="Policepardfaut"/>
    <w:uiPriority w:val="22"/>
    <w:qFormat/>
    <w:rsid w:val="00AB34E1"/>
    <w:rPr>
      <w:b/>
      <w:bCs/>
    </w:rPr>
  </w:style>
  <w:style w:type="paragraph" w:customStyle="1" w:styleId="Default">
    <w:name w:val="Default"/>
    <w:rsid w:val="00E55E4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D93AA5"/>
    <w:pPr>
      <w:spacing w:before="100" w:beforeAutospacing="1" w:after="100" w:afterAutospacing="1"/>
    </w:pPr>
    <w:rPr>
      <w:rFonts w:ascii="Times New Roman" w:eastAsiaTheme="minorHAnsi" w:hAnsi="Times New Roman"/>
      <w:szCs w:val="24"/>
      <w:lang w:val="fr-CH" w:eastAsia="fr-CH"/>
    </w:rPr>
  </w:style>
  <w:style w:type="character" w:styleId="Lienhypertextesuivivisit">
    <w:name w:val="FollowedHyperlink"/>
    <w:basedOn w:val="Policepardfaut"/>
    <w:uiPriority w:val="99"/>
    <w:semiHidden/>
    <w:unhideWhenUsed/>
    <w:rsid w:val="0010203F"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E057F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057FC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057FC"/>
    <w:rPr>
      <w:rFonts w:ascii="New York" w:eastAsia="Times New Roman" w:hAnsi="New York" w:cs="Times New Roman"/>
      <w:sz w:val="20"/>
      <w:szCs w:val="20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057F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057FC"/>
    <w:rPr>
      <w:rFonts w:ascii="New York" w:eastAsia="Times New Roman" w:hAnsi="New York" w:cs="Times New Roman"/>
      <w:b/>
      <w:bCs/>
      <w:sz w:val="20"/>
      <w:szCs w:val="20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7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2652">
          <w:blockQuote w:val="1"/>
          <w:marLeft w:val="0"/>
          <w:marRight w:val="0"/>
          <w:marTop w:val="0"/>
          <w:marBottom w:val="0"/>
          <w:divBdr>
            <w:top w:val="dashed" w:sz="6" w:space="3" w:color="2F6FAB"/>
            <w:left w:val="dashed" w:sz="6" w:space="5" w:color="2F6FAB"/>
            <w:bottom w:val="dashed" w:sz="6" w:space="3" w:color="2F6FAB"/>
            <w:right w:val="dashed" w:sz="6" w:space="3" w:color="2F6FAB"/>
          </w:divBdr>
        </w:div>
        <w:div w:id="1180004311">
          <w:blockQuote w:val="1"/>
          <w:marLeft w:val="0"/>
          <w:marRight w:val="0"/>
          <w:marTop w:val="0"/>
          <w:marBottom w:val="0"/>
          <w:divBdr>
            <w:top w:val="dashed" w:sz="6" w:space="3" w:color="2F6FAB"/>
            <w:left w:val="dashed" w:sz="6" w:space="5" w:color="2F6FAB"/>
            <w:bottom w:val="dashed" w:sz="6" w:space="3" w:color="2F6FAB"/>
            <w:right w:val="dashed" w:sz="6" w:space="3" w:color="2F6FAB"/>
          </w:divBdr>
        </w:div>
      </w:divsChild>
    </w:div>
    <w:div w:id="14460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maps/14hs6PDn7ow9ADcHA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2.jpg@01D6C7DC.1680551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4C20C-7ACB-4C5D-85A2-269DACBF0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AVASAD</Company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Meylan Isabelle</dc:creator>
  <cp:keywords/>
  <dc:description/>
  <cp:lastModifiedBy>Meylan Isabelle</cp:lastModifiedBy>
  <cp:revision>2</cp:revision>
  <dcterms:created xsi:type="dcterms:W3CDTF">2024-03-26T11:39:00Z</dcterms:created>
  <dcterms:modified xsi:type="dcterms:W3CDTF">2024-03-26T11:39:00Z</dcterms:modified>
</cp:coreProperties>
</file>